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57E15" w14:textId="13848547" w:rsidR="004032DE" w:rsidRDefault="004032DE">
      <w:r>
        <w:t>TRƯỜNG ĐẠI HỌC VĂN LANG</w:t>
      </w:r>
    </w:p>
    <w:p w14:paraId="5DF9A07A" w14:textId="652CCD41" w:rsidR="004032DE" w:rsidRPr="004032DE" w:rsidRDefault="006741E6">
      <w:pPr>
        <w:rPr>
          <w:b/>
          <w:bCs/>
        </w:rPr>
      </w:pPr>
      <w:r>
        <w:rPr>
          <w:b/>
          <w:bCs/>
        </w:rPr>
        <w:t>KHOA XÂY DỰNG</w:t>
      </w:r>
    </w:p>
    <w:p w14:paraId="0F00060C" w14:textId="0EF4A166" w:rsidR="004032DE" w:rsidRDefault="004032DE"/>
    <w:p w14:paraId="45A635F9" w14:textId="22EAFBA8" w:rsidR="00122892" w:rsidRDefault="004032DE" w:rsidP="004032DE">
      <w:pPr>
        <w:jc w:val="center"/>
        <w:rPr>
          <w:b/>
          <w:bCs/>
        </w:rPr>
      </w:pPr>
      <w:r w:rsidRPr="00781ED8">
        <w:rPr>
          <w:b/>
          <w:bCs/>
        </w:rPr>
        <w:t>ĐỀ THI</w:t>
      </w:r>
      <w:r w:rsidR="006378B0">
        <w:rPr>
          <w:b/>
          <w:bCs/>
        </w:rPr>
        <w:t>,</w:t>
      </w:r>
      <w:r w:rsidRPr="00781ED8">
        <w:rPr>
          <w:b/>
          <w:bCs/>
        </w:rPr>
        <w:t xml:space="preserve"> </w:t>
      </w:r>
      <w:r w:rsidR="00122892">
        <w:rPr>
          <w:b/>
          <w:bCs/>
        </w:rPr>
        <w:t>ĐÁP ÁN</w:t>
      </w:r>
      <w:r w:rsidR="006378B0">
        <w:rPr>
          <w:b/>
          <w:bCs/>
        </w:rPr>
        <w:t>/RUBRIC VÀ THANG ĐIỂM</w:t>
      </w:r>
    </w:p>
    <w:p w14:paraId="59E091E2" w14:textId="5D3B607D" w:rsidR="004032DE" w:rsidRPr="00781ED8" w:rsidRDefault="00122892" w:rsidP="004032DE">
      <w:pPr>
        <w:jc w:val="center"/>
        <w:rPr>
          <w:b/>
          <w:bCs/>
        </w:rPr>
      </w:pPr>
      <w:r>
        <w:rPr>
          <w:b/>
          <w:bCs/>
        </w:rPr>
        <w:t xml:space="preserve">THI </w:t>
      </w:r>
      <w:r w:rsidR="004032DE" w:rsidRPr="00781ED8">
        <w:rPr>
          <w:b/>
          <w:bCs/>
        </w:rPr>
        <w:t>KẾT THÚC HỌC PHẦN</w:t>
      </w:r>
    </w:p>
    <w:p w14:paraId="0FBB6421" w14:textId="1ED7A674" w:rsidR="004032DE" w:rsidRDefault="004032DE" w:rsidP="004032DE">
      <w:pPr>
        <w:jc w:val="center"/>
      </w:pPr>
      <w:r w:rsidRPr="00781ED8">
        <w:rPr>
          <w:b/>
          <w:bCs/>
        </w:rPr>
        <w:t xml:space="preserve">Học kỳ </w:t>
      </w:r>
      <w:r w:rsidR="006F34A6">
        <w:rPr>
          <w:b/>
          <w:bCs/>
        </w:rPr>
        <w:t>1</w:t>
      </w:r>
      <w:r w:rsidRPr="00781ED8">
        <w:rPr>
          <w:b/>
          <w:bCs/>
        </w:rPr>
        <w:t>, năm học 202</w:t>
      </w:r>
      <w:r w:rsidR="006F34A6">
        <w:rPr>
          <w:b/>
          <w:bCs/>
        </w:rPr>
        <w:t>4</w:t>
      </w:r>
      <w:r w:rsidRPr="00781ED8">
        <w:rPr>
          <w:b/>
          <w:bCs/>
        </w:rPr>
        <w:t>-202</w:t>
      </w:r>
      <w:r w:rsidR="006F34A6">
        <w:rPr>
          <w:b/>
          <w:bCs/>
        </w:rPr>
        <w:t>5</w:t>
      </w:r>
    </w:p>
    <w:p w14:paraId="26E4ABA5" w14:textId="2D999D34" w:rsidR="004032DE" w:rsidRDefault="004032DE"/>
    <w:p w14:paraId="79309992" w14:textId="616A9091" w:rsidR="004032DE" w:rsidRPr="004032DE" w:rsidRDefault="004032DE" w:rsidP="008E348E">
      <w:pPr>
        <w:spacing w:line="276" w:lineRule="auto"/>
        <w:rPr>
          <w:b/>
          <w:bCs/>
          <w:szCs w:val="24"/>
        </w:rPr>
      </w:pPr>
      <w:r w:rsidRPr="004032DE">
        <w:rPr>
          <w:b/>
          <w:bCs/>
        </w:rPr>
        <w:t xml:space="preserve">I. </w:t>
      </w:r>
      <w:r w:rsidRPr="004032DE">
        <w:rPr>
          <w:b/>
          <w:bCs/>
          <w:szCs w:val="24"/>
        </w:rPr>
        <w:t>Thông tin chung</w:t>
      </w:r>
    </w:p>
    <w:tbl>
      <w:tblPr>
        <w:tblStyle w:val="TableGrid"/>
        <w:tblW w:w="0" w:type="auto"/>
        <w:tblLook w:val="04A0" w:firstRow="1" w:lastRow="0" w:firstColumn="1" w:lastColumn="0" w:noHBand="0" w:noVBand="1"/>
      </w:tblPr>
      <w:tblGrid>
        <w:gridCol w:w="2972"/>
        <w:gridCol w:w="1418"/>
        <w:gridCol w:w="424"/>
        <w:gridCol w:w="993"/>
        <w:gridCol w:w="1134"/>
        <w:gridCol w:w="567"/>
        <w:gridCol w:w="709"/>
        <w:gridCol w:w="689"/>
        <w:gridCol w:w="20"/>
        <w:gridCol w:w="703"/>
      </w:tblGrid>
      <w:tr w:rsidR="00122892" w14:paraId="4C707244" w14:textId="77777777" w:rsidTr="00830635">
        <w:tc>
          <w:tcPr>
            <w:tcW w:w="2972" w:type="dxa"/>
          </w:tcPr>
          <w:p w14:paraId="2321226E" w14:textId="537D9D50" w:rsidR="00122892" w:rsidRDefault="00122892" w:rsidP="00830635">
            <w:pPr>
              <w:tabs>
                <w:tab w:val="right" w:leader="dot" w:pos="9639"/>
              </w:tabs>
              <w:spacing w:before="80" w:after="80"/>
              <w:jc w:val="right"/>
            </w:pPr>
            <w:r>
              <w:t xml:space="preserve">Tên học phần: </w:t>
            </w:r>
          </w:p>
        </w:tc>
        <w:tc>
          <w:tcPr>
            <w:tcW w:w="6657" w:type="dxa"/>
            <w:gridSpan w:val="9"/>
            <w:shd w:val="clear" w:color="auto" w:fill="D0CECE" w:themeFill="background2" w:themeFillShade="E6"/>
          </w:tcPr>
          <w:p w14:paraId="1BCE17B6" w14:textId="1F23AAEF" w:rsidR="00122892" w:rsidRDefault="006741E6" w:rsidP="00122892">
            <w:pPr>
              <w:tabs>
                <w:tab w:val="right" w:leader="dot" w:pos="9639"/>
              </w:tabs>
              <w:spacing w:before="80" w:after="80"/>
            </w:pPr>
            <w:r w:rsidRPr="006741E6">
              <w:t>Quản lý chất lượng xây dựng</w:t>
            </w:r>
          </w:p>
        </w:tc>
      </w:tr>
      <w:tr w:rsidR="00830635" w14:paraId="19DFACEB" w14:textId="77777777" w:rsidTr="00830635">
        <w:tc>
          <w:tcPr>
            <w:tcW w:w="2972" w:type="dxa"/>
          </w:tcPr>
          <w:p w14:paraId="61BFACB5" w14:textId="0CBB2403" w:rsidR="00830635" w:rsidRDefault="00830635" w:rsidP="00830635">
            <w:pPr>
              <w:tabs>
                <w:tab w:val="right" w:leader="dot" w:pos="9639"/>
              </w:tabs>
              <w:spacing w:before="80" w:after="80"/>
              <w:jc w:val="right"/>
            </w:pPr>
            <w:r>
              <w:t xml:space="preserve">Mã học phần: </w:t>
            </w:r>
          </w:p>
        </w:tc>
        <w:tc>
          <w:tcPr>
            <w:tcW w:w="4536" w:type="dxa"/>
            <w:gridSpan w:val="5"/>
            <w:shd w:val="clear" w:color="auto" w:fill="D0CECE" w:themeFill="background2" w:themeFillShade="E6"/>
          </w:tcPr>
          <w:p w14:paraId="7F837496" w14:textId="5290D83A" w:rsidR="00830635" w:rsidRDefault="006741E6" w:rsidP="00122892">
            <w:pPr>
              <w:tabs>
                <w:tab w:val="right" w:leader="dot" w:pos="9639"/>
              </w:tabs>
              <w:spacing w:before="80" w:after="80"/>
            </w:pPr>
            <w:r w:rsidRPr="006741E6">
              <w:t>71CEMN40102</w:t>
            </w:r>
          </w:p>
        </w:tc>
        <w:tc>
          <w:tcPr>
            <w:tcW w:w="1418" w:type="dxa"/>
            <w:gridSpan w:val="3"/>
          </w:tcPr>
          <w:p w14:paraId="2447C877" w14:textId="4E0E86DE" w:rsidR="00830635" w:rsidRDefault="00830635" w:rsidP="00830635">
            <w:pPr>
              <w:tabs>
                <w:tab w:val="right" w:leader="dot" w:pos="9639"/>
              </w:tabs>
              <w:spacing w:before="80" w:after="80"/>
              <w:jc w:val="right"/>
            </w:pPr>
            <w:r w:rsidRPr="008E348E">
              <w:rPr>
                <w:szCs w:val="26"/>
              </w:rPr>
              <w:t>Số t</w:t>
            </w:r>
            <w:r w:rsidR="003165E1">
              <w:rPr>
                <w:szCs w:val="26"/>
              </w:rPr>
              <w:t>í</w:t>
            </w:r>
            <w:r w:rsidRPr="008E348E">
              <w:rPr>
                <w:szCs w:val="26"/>
              </w:rPr>
              <w:t>n chỉ:</w:t>
            </w:r>
          </w:p>
        </w:tc>
        <w:tc>
          <w:tcPr>
            <w:tcW w:w="703" w:type="dxa"/>
            <w:shd w:val="clear" w:color="auto" w:fill="D0CECE" w:themeFill="background2" w:themeFillShade="E6"/>
          </w:tcPr>
          <w:p w14:paraId="09C9B2DE" w14:textId="567272FA" w:rsidR="00830635" w:rsidRDefault="00952174" w:rsidP="00952174">
            <w:pPr>
              <w:tabs>
                <w:tab w:val="right" w:leader="dot" w:pos="9639"/>
              </w:tabs>
              <w:spacing w:before="80" w:after="80"/>
            </w:pPr>
            <w:r>
              <w:t xml:space="preserve"> </w:t>
            </w:r>
            <w:r w:rsidR="006741E6">
              <w:t>2</w:t>
            </w:r>
          </w:p>
        </w:tc>
      </w:tr>
      <w:tr w:rsidR="00830635" w14:paraId="25BD7A39" w14:textId="77777777" w:rsidTr="00830635">
        <w:tc>
          <w:tcPr>
            <w:tcW w:w="2972" w:type="dxa"/>
          </w:tcPr>
          <w:p w14:paraId="2F62D284" w14:textId="19666CD9" w:rsidR="00830635" w:rsidRDefault="00830635" w:rsidP="00830635">
            <w:pPr>
              <w:tabs>
                <w:tab w:val="right" w:leader="dot" w:pos="9639"/>
              </w:tabs>
              <w:spacing w:before="80" w:after="80"/>
              <w:jc w:val="right"/>
            </w:pPr>
            <w:r>
              <w:t xml:space="preserve">Mã nhóm lớp học phần: </w:t>
            </w:r>
          </w:p>
        </w:tc>
        <w:tc>
          <w:tcPr>
            <w:tcW w:w="6657" w:type="dxa"/>
            <w:gridSpan w:val="9"/>
            <w:shd w:val="clear" w:color="auto" w:fill="D0CECE" w:themeFill="background2" w:themeFillShade="E6"/>
          </w:tcPr>
          <w:p w14:paraId="7D32ED10" w14:textId="5DAF1E3B" w:rsidR="00830635" w:rsidRDefault="006741E6" w:rsidP="00122892">
            <w:pPr>
              <w:tabs>
                <w:tab w:val="right" w:leader="dot" w:pos="9639"/>
              </w:tabs>
              <w:spacing w:before="80" w:after="80"/>
            </w:pPr>
            <w:r w:rsidRPr="006741E6">
              <w:t>241_71CEMN40102_01</w:t>
            </w:r>
          </w:p>
        </w:tc>
      </w:tr>
      <w:tr w:rsidR="00830635" w14:paraId="489BAFF5" w14:textId="77777777" w:rsidTr="00830635">
        <w:tc>
          <w:tcPr>
            <w:tcW w:w="5807" w:type="dxa"/>
            <w:gridSpan w:val="4"/>
          </w:tcPr>
          <w:p w14:paraId="62D1F082" w14:textId="22D7D275" w:rsidR="00830635" w:rsidRDefault="00830635" w:rsidP="00122892">
            <w:pPr>
              <w:tabs>
                <w:tab w:val="right" w:leader="dot" w:pos="9639"/>
              </w:tabs>
              <w:spacing w:before="80" w:after="80"/>
            </w:pPr>
            <w:r w:rsidRPr="008E348E">
              <w:rPr>
                <w:szCs w:val="26"/>
              </w:rPr>
              <w:t>Hình thức thi:</w:t>
            </w:r>
            <w:r>
              <w:rPr>
                <w:szCs w:val="26"/>
              </w:rPr>
              <w:t xml:space="preserve"> </w:t>
            </w:r>
            <w:r w:rsidR="00DB6C51">
              <w:rPr>
                <w:b/>
                <w:bCs/>
                <w:color w:val="FF0000"/>
                <w:szCs w:val="26"/>
              </w:rPr>
              <w:t>Tự luận</w:t>
            </w:r>
          </w:p>
        </w:tc>
        <w:tc>
          <w:tcPr>
            <w:tcW w:w="2410" w:type="dxa"/>
            <w:gridSpan w:val="3"/>
          </w:tcPr>
          <w:p w14:paraId="227B7BBC" w14:textId="1107783F" w:rsidR="00830635" w:rsidRDefault="00830635" w:rsidP="00830635">
            <w:pPr>
              <w:tabs>
                <w:tab w:val="right" w:leader="dot" w:pos="9639"/>
              </w:tabs>
              <w:spacing w:before="80" w:after="80"/>
              <w:jc w:val="right"/>
            </w:pPr>
            <w:r w:rsidRPr="008E348E">
              <w:rPr>
                <w:szCs w:val="26"/>
              </w:rPr>
              <w:t>Thời gian làm bài:</w:t>
            </w:r>
            <w:r>
              <w:rPr>
                <w:szCs w:val="26"/>
              </w:rPr>
              <w:t xml:space="preserve"> </w:t>
            </w:r>
          </w:p>
        </w:tc>
        <w:tc>
          <w:tcPr>
            <w:tcW w:w="689" w:type="dxa"/>
            <w:shd w:val="clear" w:color="auto" w:fill="D0CECE" w:themeFill="background2" w:themeFillShade="E6"/>
          </w:tcPr>
          <w:p w14:paraId="7646B129" w14:textId="676121E1" w:rsidR="00830635" w:rsidRPr="00830635" w:rsidRDefault="006741E6" w:rsidP="00830635">
            <w:pPr>
              <w:tabs>
                <w:tab w:val="right" w:leader="dot" w:pos="9639"/>
              </w:tabs>
              <w:spacing w:before="80" w:after="80"/>
              <w:jc w:val="center"/>
              <w:rPr>
                <w:b/>
                <w:bCs/>
              </w:rPr>
            </w:pPr>
            <w:r>
              <w:rPr>
                <w:b/>
                <w:bCs/>
              </w:rPr>
              <w:t>75</w:t>
            </w:r>
          </w:p>
        </w:tc>
        <w:tc>
          <w:tcPr>
            <w:tcW w:w="723" w:type="dxa"/>
            <w:gridSpan w:val="2"/>
          </w:tcPr>
          <w:p w14:paraId="0981836D" w14:textId="4A4A4C42" w:rsidR="00830635" w:rsidRDefault="00830635" w:rsidP="00830635">
            <w:pPr>
              <w:tabs>
                <w:tab w:val="right" w:leader="dot" w:pos="9639"/>
              </w:tabs>
              <w:spacing w:before="80" w:after="80"/>
              <w:jc w:val="center"/>
            </w:pPr>
            <w:r>
              <w:t>phút</w:t>
            </w:r>
          </w:p>
        </w:tc>
      </w:tr>
      <w:tr w:rsidR="003165E1" w14:paraId="5C5DEF1F" w14:textId="77777777" w:rsidTr="00E97B5D">
        <w:tc>
          <w:tcPr>
            <w:tcW w:w="4814" w:type="dxa"/>
            <w:gridSpan w:val="3"/>
          </w:tcPr>
          <w:p w14:paraId="4C24499F" w14:textId="483C3394" w:rsidR="003165E1" w:rsidRDefault="0066147E" w:rsidP="00830635">
            <w:pPr>
              <w:tabs>
                <w:tab w:val="right" w:leader="dot" w:pos="9639"/>
              </w:tabs>
              <w:spacing w:before="80" w:after="80"/>
              <w:jc w:val="center"/>
            </w:pPr>
            <w:sdt>
              <w:sdtPr>
                <w:rPr>
                  <w:rFonts w:ascii="Segoe UI Symbol" w:hAnsi="Segoe UI Symbol" w:cs="Segoe UI Symbol"/>
                  <w:szCs w:val="26"/>
                </w:rPr>
                <w:id w:val="-692923930"/>
                <w14:checkbox>
                  <w14:checked w14:val="0"/>
                  <w14:checkedState w14:val="2612" w14:font="MS Gothic"/>
                  <w14:uncheckedState w14:val="2610" w14:font="MS Gothic"/>
                </w14:checkbox>
              </w:sdtPr>
              <w:sdtEndPr/>
              <w:sdtContent>
                <w:r w:rsidR="003165E1">
                  <w:rPr>
                    <w:rFonts w:ascii="MS Gothic" w:eastAsia="MS Gothic" w:hAnsi="MS Gothic" w:cs="Segoe UI Symbol" w:hint="eastAsia"/>
                    <w:szCs w:val="26"/>
                  </w:rPr>
                  <w:t>☐</w:t>
                </w:r>
              </w:sdtContent>
            </w:sdt>
            <w:r w:rsidR="003165E1" w:rsidRPr="008E348E">
              <w:rPr>
                <w:szCs w:val="26"/>
              </w:rPr>
              <w:t xml:space="preserve"> </w:t>
            </w:r>
            <w:r w:rsidR="003165E1">
              <w:rPr>
                <w:szCs w:val="26"/>
              </w:rPr>
              <w:t>Đề thi có sử dụng phần mềm riêng</w:t>
            </w:r>
          </w:p>
        </w:tc>
        <w:tc>
          <w:tcPr>
            <w:tcW w:w="4815" w:type="dxa"/>
            <w:gridSpan w:val="7"/>
          </w:tcPr>
          <w:p w14:paraId="13073386" w14:textId="147D77C9" w:rsidR="003165E1" w:rsidRDefault="00E30A80" w:rsidP="003165E1">
            <w:pPr>
              <w:tabs>
                <w:tab w:val="right" w:leader="dot" w:pos="9639"/>
              </w:tabs>
              <w:spacing w:before="80" w:after="80"/>
            </w:pPr>
            <w:r>
              <w:t>GV g</w:t>
            </w:r>
            <w:r w:rsidR="003165E1">
              <w:t>hi cụ thể tên phần mềm:</w:t>
            </w:r>
            <w:r>
              <w:t xml:space="preserve">  </w:t>
            </w:r>
            <w:r w:rsidR="003165E1">
              <w:t>…………</w:t>
            </w:r>
          </w:p>
          <w:p w14:paraId="476081BC" w14:textId="5F8FD1B2" w:rsidR="003165E1" w:rsidRDefault="003165E1" w:rsidP="003165E1">
            <w:pPr>
              <w:tabs>
                <w:tab w:val="right" w:leader="dot" w:pos="9639"/>
              </w:tabs>
              <w:spacing w:before="80" w:after="80"/>
            </w:pPr>
            <w:r>
              <w:t>………………………………………….</w:t>
            </w:r>
          </w:p>
        </w:tc>
      </w:tr>
      <w:tr w:rsidR="00122892" w14:paraId="55DBFD70" w14:textId="77777777" w:rsidTr="00830635">
        <w:tc>
          <w:tcPr>
            <w:tcW w:w="4390" w:type="dxa"/>
            <w:gridSpan w:val="2"/>
          </w:tcPr>
          <w:p w14:paraId="17BA2F29" w14:textId="054D6BF4" w:rsidR="00122892" w:rsidRPr="00493895" w:rsidRDefault="00493895" w:rsidP="00122892">
            <w:pPr>
              <w:tabs>
                <w:tab w:val="right" w:leader="dot" w:pos="9639"/>
              </w:tabs>
              <w:spacing w:before="80" w:after="80"/>
              <w:rPr>
                <w:b/>
                <w:bCs/>
                <w:i/>
                <w:iCs/>
              </w:rPr>
            </w:pPr>
            <w:r w:rsidRPr="00493895">
              <w:rPr>
                <w:b/>
                <w:bCs/>
                <w:i/>
                <w:iCs/>
                <w:szCs w:val="26"/>
              </w:rPr>
              <w:t>Thí sinh</w:t>
            </w:r>
            <w:r w:rsidR="00122892" w:rsidRPr="00493895">
              <w:rPr>
                <w:b/>
                <w:bCs/>
                <w:i/>
                <w:iCs/>
                <w:szCs w:val="26"/>
              </w:rPr>
              <w:t xml:space="preserve"> được tham khảo tài liệu:</w:t>
            </w:r>
          </w:p>
        </w:tc>
        <w:tc>
          <w:tcPr>
            <w:tcW w:w="2551" w:type="dxa"/>
            <w:gridSpan w:val="3"/>
          </w:tcPr>
          <w:p w14:paraId="5CAFF39C" w14:textId="67894F07" w:rsidR="00122892" w:rsidRDefault="0066147E" w:rsidP="00830635">
            <w:pPr>
              <w:tabs>
                <w:tab w:val="right" w:leader="dot" w:pos="9639"/>
              </w:tabs>
              <w:spacing w:before="80" w:after="80"/>
              <w:jc w:val="center"/>
            </w:pPr>
            <w:sdt>
              <w:sdtPr>
                <w:rPr>
                  <w:rFonts w:ascii="Segoe UI Symbol" w:hAnsi="Segoe UI Symbol" w:cs="Segoe UI Symbol"/>
                  <w:szCs w:val="26"/>
                </w:rPr>
                <w:id w:val="1414666819"/>
                <w14:checkbox>
                  <w14:checked w14:val="1"/>
                  <w14:checkedState w14:val="2612" w14:font="MS Gothic"/>
                  <w14:uncheckedState w14:val="2610" w14:font="MS Gothic"/>
                </w14:checkbox>
              </w:sdtPr>
              <w:sdtEndPr/>
              <w:sdtContent>
                <w:r w:rsidR="006741E6">
                  <w:rPr>
                    <w:rFonts w:ascii="MS Gothic" w:eastAsia="MS Gothic" w:hAnsi="MS Gothic" w:cs="Segoe UI Symbol" w:hint="eastAsia"/>
                    <w:szCs w:val="26"/>
                  </w:rPr>
                  <w:t>☒</w:t>
                </w:r>
              </w:sdtContent>
            </w:sdt>
            <w:r w:rsidR="00122892" w:rsidRPr="008E348E">
              <w:rPr>
                <w:szCs w:val="26"/>
              </w:rPr>
              <w:t xml:space="preserve"> Có</w:t>
            </w:r>
          </w:p>
        </w:tc>
        <w:tc>
          <w:tcPr>
            <w:tcW w:w="2688" w:type="dxa"/>
            <w:gridSpan w:val="5"/>
          </w:tcPr>
          <w:p w14:paraId="65219EF5" w14:textId="227F27E8" w:rsidR="00122892" w:rsidRDefault="0066147E" w:rsidP="00830635">
            <w:pPr>
              <w:tabs>
                <w:tab w:val="right" w:leader="dot" w:pos="9639"/>
              </w:tabs>
              <w:spacing w:before="80" w:after="80"/>
              <w:jc w:val="center"/>
            </w:pPr>
            <w:sdt>
              <w:sdtPr>
                <w:rPr>
                  <w:rFonts w:ascii="Segoe UI Symbol" w:hAnsi="Segoe UI Symbol" w:cs="Segoe UI Symbol"/>
                  <w:szCs w:val="26"/>
                </w:rPr>
                <w:id w:val="-287594051"/>
                <w14:checkbox>
                  <w14:checked w14:val="0"/>
                  <w14:checkedState w14:val="2612" w14:font="MS Gothic"/>
                  <w14:uncheckedState w14:val="2610" w14:font="MS Gothic"/>
                </w14:checkbox>
              </w:sdtPr>
              <w:sdtEndPr/>
              <w:sdtContent>
                <w:r w:rsidR="00122892">
                  <w:rPr>
                    <w:rFonts w:ascii="MS Gothic" w:eastAsia="MS Gothic" w:hAnsi="MS Gothic" w:cs="Segoe UI Symbol" w:hint="eastAsia"/>
                    <w:szCs w:val="26"/>
                  </w:rPr>
                  <w:t>☐</w:t>
                </w:r>
              </w:sdtContent>
            </w:sdt>
            <w:r w:rsidR="00122892" w:rsidRPr="008E348E">
              <w:rPr>
                <w:szCs w:val="26"/>
              </w:rPr>
              <w:t xml:space="preserve"> Không</w:t>
            </w:r>
          </w:p>
        </w:tc>
      </w:tr>
    </w:tbl>
    <w:p w14:paraId="3332B44A" w14:textId="020121BE" w:rsidR="00AD6979" w:rsidRDefault="00AD6979">
      <w:pPr>
        <w:rPr>
          <w:szCs w:val="26"/>
        </w:rPr>
      </w:pPr>
    </w:p>
    <w:p w14:paraId="00782156" w14:textId="1BA39346" w:rsidR="0098260F" w:rsidRDefault="0098260F">
      <w:pPr>
        <w:rPr>
          <w:szCs w:val="26"/>
        </w:rPr>
      </w:pPr>
    </w:p>
    <w:p w14:paraId="6D55A349" w14:textId="77777777" w:rsidR="0098260F" w:rsidRDefault="0098260F">
      <w:pPr>
        <w:rPr>
          <w:szCs w:val="26"/>
        </w:rPr>
      </w:pPr>
    </w:p>
    <w:p w14:paraId="7C493512" w14:textId="67E9433B" w:rsidR="008E348E" w:rsidRPr="006741E6" w:rsidRDefault="008E348E" w:rsidP="006741E6">
      <w:pPr>
        <w:spacing w:line="276" w:lineRule="auto"/>
        <w:rPr>
          <w:rFonts w:cs="Times New Roman"/>
          <w:b/>
          <w:bCs/>
          <w:szCs w:val="26"/>
        </w:rPr>
      </w:pPr>
      <w:r w:rsidRPr="008E348E">
        <w:rPr>
          <w:rFonts w:cs="Times New Roman"/>
          <w:b/>
          <w:bCs/>
          <w:szCs w:val="26"/>
        </w:rPr>
        <w:t>I. Các yêu cầu của đề thi nhằm đáp ứng CLO</w:t>
      </w:r>
    </w:p>
    <w:p w14:paraId="7308EDDB" w14:textId="273365DD" w:rsidR="008E348E" w:rsidRPr="006741E6" w:rsidRDefault="008E348E">
      <w:pPr>
        <w:rPr>
          <w:rFonts w:cs="Times New Roman"/>
          <w:sz w:val="16"/>
          <w:szCs w:val="16"/>
        </w:rPr>
      </w:pPr>
    </w:p>
    <w:tbl>
      <w:tblPr>
        <w:tblStyle w:val="TableGrid"/>
        <w:tblW w:w="5000" w:type="pct"/>
        <w:tblLook w:val="04A0" w:firstRow="1" w:lastRow="0" w:firstColumn="1" w:lastColumn="0" w:noHBand="0" w:noVBand="1"/>
      </w:tblPr>
      <w:tblGrid>
        <w:gridCol w:w="971"/>
        <w:gridCol w:w="3135"/>
        <w:gridCol w:w="992"/>
        <w:gridCol w:w="1417"/>
        <w:gridCol w:w="994"/>
        <w:gridCol w:w="851"/>
        <w:gridCol w:w="1269"/>
      </w:tblGrid>
      <w:tr w:rsidR="0098260F" w:rsidRPr="0098260F" w14:paraId="69DE463A" w14:textId="77777777" w:rsidTr="0098260F">
        <w:tc>
          <w:tcPr>
            <w:tcW w:w="504" w:type="pct"/>
            <w:tcBorders>
              <w:top w:val="single" w:sz="4" w:space="0" w:color="auto"/>
              <w:left w:val="single" w:sz="4" w:space="0" w:color="auto"/>
              <w:bottom w:val="single" w:sz="4" w:space="0" w:color="auto"/>
              <w:right w:val="single" w:sz="4" w:space="0" w:color="auto"/>
            </w:tcBorders>
            <w:vAlign w:val="center"/>
            <w:hideMark/>
          </w:tcPr>
          <w:p w14:paraId="409A5F57" w14:textId="77777777" w:rsidR="006741E6" w:rsidRPr="0098260F" w:rsidRDefault="006741E6" w:rsidP="00CE1319">
            <w:pPr>
              <w:jc w:val="center"/>
              <w:rPr>
                <w:b/>
                <w:bCs/>
                <w:sz w:val="24"/>
                <w:szCs w:val="24"/>
              </w:rPr>
            </w:pPr>
            <w:r w:rsidRPr="0098260F">
              <w:rPr>
                <w:b/>
                <w:sz w:val="24"/>
                <w:szCs w:val="24"/>
                <w:lang w:val="vi-VN"/>
              </w:rPr>
              <w:t xml:space="preserve">Ký hiệu </w:t>
            </w:r>
            <w:r w:rsidRPr="0098260F">
              <w:rPr>
                <w:b/>
                <w:sz w:val="24"/>
                <w:szCs w:val="24"/>
              </w:rPr>
              <w:t>CLO</w:t>
            </w:r>
          </w:p>
        </w:tc>
        <w:tc>
          <w:tcPr>
            <w:tcW w:w="1628" w:type="pct"/>
            <w:tcBorders>
              <w:top w:val="single" w:sz="4" w:space="0" w:color="auto"/>
              <w:left w:val="single" w:sz="4" w:space="0" w:color="auto"/>
              <w:bottom w:val="single" w:sz="4" w:space="0" w:color="auto"/>
              <w:right w:val="single" w:sz="4" w:space="0" w:color="auto"/>
            </w:tcBorders>
            <w:vAlign w:val="center"/>
            <w:hideMark/>
          </w:tcPr>
          <w:p w14:paraId="7D48586E" w14:textId="77777777" w:rsidR="006741E6" w:rsidRPr="0098260F" w:rsidRDefault="006741E6" w:rsidP="00CE1319">
            <w:pPr>
              <w:pStyle w:val="FirstLine"/>
              <w:spacing w:after="0"/>
              <w:ind w:firstLine="0"/>
              <w:jc w:val="center"/>
              <w:rPr>
                <w:b/>
                <w:color w:val="auto"/>
              </w:rPr>
            </w:pPr>
            <w:r w:rsidRPr="0098260F">
              <w:rPr>
                <w:b/>
                <w:color w:val="auto"/>
                <w:lang w:val="vi-VN"/>
              </w:rPr>
              <w:t xml:space="preserve">Nội dung </w:t>
            </w:r>
            <w:r w:rsidRPr="0098260F">
              <w:rPr>
                <w:b/>
                <w:color w:val="auto"/>
              </w:rPr>
              <w:t>CLO</w:t>
            </w:r>
            <w:r w:rsidRPr="0098260F">
              <w:rPr>
                <w:b/>
                <w:color w:val="auto"/>
                <w:lang w:val="vi-VN"/>
              </w:rPr>
              <w:t xml:space="preserve"> </w:t>
            </w:r>
          </w:p>
        </w:tc>
        <w:tc>
          <w:tcPr>
            <w:tcW w:w="515" w:type="pct"/>
            <w:tcBorders>
              <w:top w:val="single" w:sz="4" w:space="0" w:color="auto"/>
              <w:left w:val="single" w:sz="4" w:space="0" w:color="auto"/>
              <w:bottom w:val="single" w:sz="4" w:space="0" w:color="auto"/>
              <w:right w:val="single" w:sz="4" w:space="0" w:color="auto"/>
            </w:tcBorders>
            <w:vAlign w:val="center"/>
            <w:hideMark/>
          </w:tcPr>
          <w:p w14:paraId="5B756D45" w14:textId="77777777" w:rsidR="006741E6" w:rsidRPr="0098260F" w:rsidRDefault="006741E6" w:rsidP="00CE1319">
            <w:pPr>
              <w:jc w:val="center"/>
              <w:rPr>
                <w:b/>
                <w:bCs/>
                <w:sz w:val="24"/>
                <w:szCs w:val="24"/>
              </w:rPr>
            </w:pPr>
            <w:r w:rsidRPr="0098260F">
              <w:rPr>
                <w:b/>
                <w:bCs/>
                <w:sz w:val="24"/>
                <w:szCs w:val="24"/>
              </w:rPr>
              <w:t>Hình thức đánh giá</w:t>
            </w:r>
          </w:p>
        </w:tc>
        <w:tc>
          <w:tcPr>
            <w:tcW w:w="736" w:type="pct"/>
            <w:tcBorders>
              <w:top w:val="single" w:sz="4" w:space="0" w:color="auto"/>
              <w:left w:val="single" w:sz="4" w:space="0" w:color="auto"/>
              <w:bottom w:val="single" w:sz="4" w:space="0" w:color="auto"/>
              <w:right w:val="single" w:sz="4" w:space="0" w:color="auto"/>
            </w:tcBorders>
            <w:vAlign w:val="center"/>
            <w:hideMark/>
          </w:tcPr>
          <w:p w14:paraId="42EDCCE7" w14:textId="77777777" w:rsidR="006741E6" w:rsidRPr="0098260F" w:rsidRDefault="006741E6" w:rsidP="00CE1319">
            <w:pPr>
              <w:jc w:val="center"/>
              <w:rPr>
                <w:b/>
                <w:bCs/>
                <w:sz w:val="24"/>
                <w:szCs w:val="24"/>
              </w:rPr>
            </w:pPr>
            <w:r w:rsidRPr="0098260F">
              <w:rPr>
                <w:b/>
                <w:bCs/>
                <w:sz w:val="24"/>
                <w:szCs w:val="24"/>
              </w:rPr>
              <w:t>Trọng số CLO trong thành phần đánh giá</w:t>
            </w:r>
          </w:p>
          <w:p w14:paraId="37DA95C8" w14:textId="77777777" w:rsidR="006741E6" w:rsidRPr="0098260F" w:rsidRDefault="006741E6" w:rsidP="00CE1319">
            <w:pPr>
              <w:jc w:val="center"/>
              <w:rPr>
                <w:sz w:val="24"/>
                <w:szCs w:val="24"/>
              </w:rPr>
            </w:pPr>
            <w:r w:rsidRPr="0098260F">
              <w:rPr>
                <w:b/>
                <w:bCs/>
                <w:sz w:val="24"/>
                <w:szCs w:val="24"/>
              </w:rPr>
              <w:t>(%)</w:t>
            </w:r>
          </w:p>
        </w:tc>
        <w:tc>
          <w:tcPr>
            <w:tcW w:w="516" w:type="pct"/>
            <w:tcBorders>
              <w:top w:val="single" w:sz="4" w:space="0" w:color="auto"/>
              <w:left w:val="single" w:sz="4" w:space="0" w:color="auto"/>
              <w:bottom w:val="single" w:sz="4" w:space="0" w:color="auto"/>
              <w:right w:val="single" w:sz="4" w:space="0" w:color="auto"/>
            </w:tcBorders>
            <w:vAlign w:val="center"/>
            <w:hideMark/>
          </w:tcPr>
          <w:p w14:paraId="57B0E7A8" w14:textId="77777777" w:rsidR="006741E6" w:rsidRPr="0098260F" w:rsidRDefault="006741E6" w:rsidP="00CE1319">
            <w:pPr>
              <w:jc w:val="center"/>
              <w:rPr>
                <w:b/>
                <w:bCs/>
                <w:sz w:val="24"/>
                <w:szCs w:val="24"/>
              </w:rPr>
            </w:pPr>
            <w:r w:rsidRPr="0098260F">
              <w:rPr>
                <w:b/>
                <w:bCs/>
                <w:sz w:val="24"/>
                <w:szCs w:val="24"/>
              </w:rPr>
              <w:t>Câu hỏi thi số</w:t>
            </w:r>
          </w:p>
        </w:tc>
        <w:tc>
          <w:tcPr>
            <w:tcW w:w="442" w:type="pct"/>
            <w:tcBorders>
              <w:top w:val="single" w:sz="4" w:space="0" w:color="auto"/>
              <w:left w:val="single" w:sz="4" w:space="0" w:color="auto"/>
              <w:bottom w:val="single" w:sz="4" w:space="0" w:color="auto"/>
              <w:right w:val="single" w:sz="4" w:space="0" w:color="auto"/>
            </w:tcBorders>
            <w:vAlign w:val="center"/>
            <w:hideMark/>
          </w:tcPr>
          <w:p w14:paraId="38B3F53E" w14:textId="77777777" w:rsidR="006741E6" w:rsidRPr="0098260F" w:rsidRDefault="006741E6" w:rsidP="00CE1319">
            <w:pPr>
              <w:jc w:val="center"/>
              <w:rPr>
                <w:b/>
                <w:bCs/>
                <w:sz w:val="24"/>
                <w:szCs w:val="24"/>
              </w:rPr>
            </w:pPr>
            <w:r w:rsidRPr="0098260F">
              <w:rPr>
                <w:b/>
                <w:bCs/>
                <w:sz w:val="24"/>
                <w:szCs w:val="24"/>
              </w:rPr>
              <w:t>Điểm số</w:t>
            </w:r>
          </w:p>
          <w:p w14:paraId="6AD423DD" w14:textId="77777777" w:rsidR="006741E6" w:rsidRPr="0098260F" w:rsidRDefault="006741E6" w:rsidP="00CE1319">
            <w:pPr>
              <w:jc w:val="center"/>
              <w:rPr>
                <w:b/>
                <w:bCs/>
                <w:sz w:val="24"/>
                <w:szCs w:val="24"/>
              </w:rPr>
            </w:pPr>
            <w:r w:rsidRPr="0098260F">
              <w:rPr>
                <w:b/>
                <w:bCs/>
                <w:sz w:val="24"/>
                <w:szCs w:val="24"/>
              </w:rPr>
              <w:t>tối đa</w:t>
            </w:r>
          </w:p>
        </w:tc>
        <w:tc>
          <w:tcPr>
            <w:tcW w:w="659" w:type="pct"/>
            <w:tcBorders>
              <w:top w:val="single" w:sz="4" w:space="0" w:color="auto"/>
              <w:left w:val="single" w:sz="4" w:space="0" w:color="auto"/>
              <w:bottom w:val="single" w:sz="4" w:space="0" w:color="auto"/>
              <w:right w:val="single" w:sz="4" w:space="0" w:color="auto"/>
            </w:tcBorders>
            <w:vAlign w:val="center"/>
            <w:hideMark/>
          </w:tcPr>
          <w:p w14:paraId="6770B50B" w14:textId="77777777" w:rsidR="006741E6" w:rsidRPr="0098260F" w:rsidRDefault="006741E6" w:rsidP="00CE1319">
            <w:pPr>
              <w:jc w:val="center"/>
              <w:rPr>
                <w:b/>
                <w:bCs/>
                <w:sz w:val="24"/>
                <w:szCs w:val="24"/>
              </w:rPr>
            </w:pPr>
            <w:r w:rsidRPr="0098260F">
              <w:rPr>
                <w:b/>
                <w:bCs/>
                <w:sz w:val="24"/>
                <w:szCs w:val="24"/>
              </w:rPr>
              <w:t>Lấy dữ liệu đo lường mức đạt PLO/PI</w:t>
            </w:r>
          </w:p>
        </w:tc>
      </w:tr>
      <w:tr w:rsidR="0098260F" w:rsidRPr="0098260F" w14:paraId="499F76B2" w14:textId="77777777" w:rsidTr="0098260F">
        <w:tc>
          <w:tcPr>
            <w:tcW w:w="504" w:type="pct"/>
            <w:tcBorders>
              <w:top w:val="single" w:sz="4" w:space="0" w:color="auto"/>
              <w:left w:val="single" w:sz="4" w:space="0" w:color="auto"/>
              <w:bottom w:val="single" w:sz="4" w:space="0" w:color="auto"/>
              <w:right w:val="single" w:sz="4" w:space="0" w:color="auto"/>
            </w:tcBorders>
            <w:vAlign w:val="center"/>
            <w:hideMark/>
          </w:tcPr>
          <w:p w14:paraId="0F391A1B" w14:textId="77777777" w:rsidR="006741E6" w:rsidRPr="0098260F" w:rsidRDefault="006741E6" w:rsidP="00CE1319">
            <w:pPr>
              <w:jc w:val="center"/>
              <w:rPr>
                <w:sz w:val="26"/>
                <w:szCs w:val="26"/>
              </w:rPr>
            </w:pPr>
            <w:r w:rsidRPr="0098260F">
              <w:rPr>
                <w:b/>
                <w:bCs/>
                <w:sz w:val="26"/>
                <w:szCs w:val="26"/>
              </w:rPr>
              <w:t>(1)</w:t>
            </w:r>
          </w:p>
        </w:tc>
        <w:tc>
          <w:tcPr>
            <w:tcW w:w="1628" w:type="pct"/>
            <w:tcBorders>
              <w:top w:val="single" w:sz="4" w:space="0" w:color="auto"/>
              <w:left w:val="single" w:sz="4" w:space="0" w:color="auto"/>
              <w:bottom w:val="single" w:sz="4" w:space="0" w:color="auto"/>
              <w:right w:val="single" w:sz="4" w:space="0" w:color="auto"/>
            </w:tcBorders>
            <w:hideMark/>
          </w:tcPr>
          <w:p w14:paraId="1CAB3B07" w14:textId="77777777" w:rsidR="006741E6" w:rsidRPr="0098260F" w:rsidRDefault="006741E6" w:rsidP="00CE1319">
            <w:pPr>
              <w:jc w:val="center"/>
              <w:rPr>
                <w:b/>
                <w:bCs/>
                <w:sz w:val="26"/>
                <w:szCs w:val="26"/>
              </w:rPr>
            </w:pPr>
            <w:r w:rsidRPr="0098260F">
              <w:rPr>
                <w:b/>
                <w:sz w:val="26"/>
                <w:szCs w:val="26"/>
              </w:rPr>
              <w:t>(2)</w:t>
            </w:r>
          </w:p>
        </w:tc>
        <w:tc>
          <w:tcPr>
            <w:tcW w:w="515" w:type="pct"/>
            <w:tcBorders>
              <w:top w:val="single" w:sz="4" w:space="0" w:color="auto"/>
              <w:left w:val="single" w:sz="4" w:space="0" w:color="auto"/>
              <w:bottom w:val="single" w:sz="4" w:space="0" w:color="auto"/>
              <w:right w:val="single" w:sz="4" w:space="0" w:color="auto"/>
            </w:tcBorders>
            <w:hideMark/>
          </w:tcPr>
          <w:p w14:paraId="70043E60" w14:textId="77777777" w:rsidR="006741E6" w:rsidRPr="0098260F" w:rsidRDefault="006741E6" w:rsidP="00CE1319">
            <w:pPr>
              <w:jc w:val="center"/>
              <w:rPr>
                <w:b/>
                <w:bCs/>
                <w:sz w:val="26"/>
                <w:szCs w:val="26"/>
              </w:rPr>
            </w:pPr>
            <w:r w:rsidRPr="0098260F">
              <w:rPr>
                <w:b/>
                <w:bCs/>
                <w:sz w:val="26"/>
                <w:szCs w:val="26"/>
              </w:rPr>
              <w:t>(3)</w:t>
            </w:r>
          </w:p>
        </w:tc>
        <w:tc>
          <w:tcPr>
            <w:tcW w:w="736" w:type="pct"/>
            <w:tcBorders>
              <w:top w:val="single" w:sz="4" w:space="0" w:color="auto"/>
              <w:left w:val="single" w:sz="4" w:space="0" w:color="auto"/>
              <w:bottom w:val="single" w:sz="4" w:space="0" w:color="auto"/>
              <w:right w:val="single" w:sz="4" w:space="0" w:color="auto"/>
            </w:tcBorders>
            <w:hideMark/>
          </w:tcPr>
          <w:p w14:paraId="6DD9E9F9" w14:textId="77777777" w:rsidR="006741E6" w:rsidRPr="0098260F" w:rsidRDefault="006741E6" w:rsidP="00CE1319">
            <w:pPr>
              <w:jc w:val="center"/>
              <w:rPr>
                <w:b/>
                <w:bCs/>
                <w:sz w:val="26"/>
                <w:szCs w:val="26"/>
              </w:rPr>
            </w:pPr>
            <w:r w:rsidRPr="0098260F">
              <w:rPr>
                <w:b/>
                <w:bCs/>
                <w:sz w:val="26"/>
                <w:szCs w:val="26"/>
              </w:rPr>
              <w:t>(4)</w:t>
            </w:r>
          </w:p>
        </w:tc>
        <w:tc>
          <w:tcPr>
            <w:tcW w:w="516" w:type="pct"/>
            <w:tcBorders>
              <w:top w:val="single" w:sz="4" w:space="0" w:color="auto"/>
              <w:left w:val="single" w:sz="4" w:space="0" w:color="auto"/>
              <w:bottom w:val="single" w:sz="4" w:space="0" w:color="auto"/>
              <w:right w:val="single" w:sz="4" w:space="0" w:color="auto"/>
            </w:tcBorders>
            <w:hideMark/>
          </w:tcPr>
          <w:p w14:paraId="5BF1F476" w14:textId="77777777" w:rsidR="006741E6" w:rsidRPr="0098260F" w:rsidRDefault="006741E6" w:rsidP="00CE1319">
            <w:pPr>
              <w:jc w:val="center"/>
              <w:rPr>
                <w:b/>
                <w:bCs/>
                <w:sz w:val="26"/>
                <w:szCs w:val="26"/>
              </w:rPr>
            </w:pPr>
            <w:r w:rsidRPr="0098260F">
              <w:rPr>
                <w:b/>
                <w:bCs/>
                <w:sz w:val="26"/>
                <w:szCs w:val="26"/>
              </w:rPr>
              <w:t>(5)</w:t>
            </w:r>
          </w:p>
        </w:tc>
        <w:tc>
          <w:tcPr>
            <w:tcW w:w="442" w:type="pct"/>
            <w:tcBorders>
              <w:top w:val="single" w:sz="4" w:space="0" w:color="auto"/>
              <w:left w:val="single" w:sz="4" w:space="0" w:color="auto"/>
              <w:bottom w:val="single" w:sz="4" w:space="0" w:color="auto"/>
              <w:right w:val="single" w:sz="4" w:space="0" w:color="auto"/>
            </w:tcBorders>
            <w:hideMark/>
          </w:tcPr>
          <w:p w14:paraId="6C3C2835" w14:textId="77777777" w:rsidR="006741E6" w:rsidRPr="0098260F" w:rsidRDefault="006741E6" w:rsidP="00CE1319">
            <w:pPr>
              <w:jc w:val="center"/>
              <w:rPr>
                <w:b/>
                <w:bCs/>
                <w:sz w:val="26"/>
                <w:szCs w:val="26"/>
              </w:rPr>
            </w:pPr>
            <w:r w:rsidRPr="0098260F">
              <w:rPr>
                <w:b/>
                <w:bCs/>
                <w:sz w:val="26"/>
                <w:szCs w:val="26"/>
              </w:rPr>
              <w:t>(6)</w:t>
            </w:r>
          </w:p>
        </w:tc>
        <w:tc>
          <w:tcPr>
            <w:tcW w:w="659" w:type="pct"/>
            <w:tcBorders>
              <w:top w:val="single" w:sz="4" w:space="0" w:color="auto"/>
              <w:left w:val="single" w:sz="4" w:space="0" w:color="auto"/>
              <w:bottom w:val="single" w:sz="4" w:space="0" w:color="auto"/>
              <w:right w:val="single" w:sz="4" w:space="0" w:color="auto"/>
            </w:tcBorders>
            <w:hideMark/>
          </w:tcPr>
          <w:p w14:paraId="5ADF752F" w14:textId="77777777" w:rsidR="006741E6" w:rsidRPr="0098260F" w:rsidRDefault="006741E6" w:rsidP="00CE1319">
            <w:pPr>
              <w:jc w:val="center"/>
              <w:rPr>
                <w:b/>
                <w:bCs/>
                <w:sz w:val="26"/>
                <w:szCs w:val="26"/>
              </w:rPr>
            </w:pPr>
            <w:r w:rsidRPr="0098260F">
              <w:rPr>
                <w:b/>
                <w:bCs/>
                <w:sz w:val="26"/>
                <w:szCs w:val="26"/>
              </w:rPr>
              <w:t>(7)</w:t>
            </w:r>
          </w:p>
        </w:tc>
      </w:tr>
      <w:tr w:rsidR="0098260F" w:rsidRPr="0098260F" w14:paraId="1056F26E" w14:textId="77777777" w:rsidTr="0098260F">
        <w:trPr>
          <w:trHeight w:val="340"/>
        </w:trPr>
        <w:tc>
          <w:tcPr>
            <w:tcW w:w="504" w:type="pct"/>
            <w:tcBorders>
              <w:top w:val="single" w:sz="4" w:space="0" w:color="auto"/>
              <w:left w:val="single" w:sz="4" w:space="0" w:color="auto"/>
              <w:bottom w:val="single" w:sz="4" w:space="0" w:color="auto"/>
              <w:right w:val="single" w:sz="4" w:space="0" w:color="auto"/>
            </w:tcBorders>
            <w:vAlign w:val="center"/>
            <w:hideMark/>
          </w:tcPr>
          <w:p w14:paraId="059976B7" w14:textId="77777777" w:rsidR="006741E6" w:rsidRPr="0098260F" w:rsidRDefault="006741E6" w:rsidP="00CE1319">
            <w:pPr>
              <w:jc w:val="center"/>
              <w:rPr>
                <w:b/>
                <w:bCs/>
                <w:sz w:val="24"/>
                <w:szCs w:val="24"/>
              </w:rPr>
            </w:pPr>
            <w:r w:rsidRPr="0098260F">
              <w:rPr>
                <w:b/>
                <w:bCs/>
                <w:sz w:val="24"/>
                <w:szCs w:val="24"/>
              </w:rPr>
              <w:t>CLO 1</w:t>
            </w:r>
          </w:p>
        </w:tc>
        <w:tc>
          <w:tcPr>
            <w:tcW w:w="1628" w:type="pct"/>
            <w:tcBorders>
              <w:top w:val="single" w:sz="4" w:space="0" w:color="auto"/>
              <w:left w:val="single" w:sz="4" w:space="0" w:color="auto"/>
              <w:bottom w:val="single" w:sz="4" w:space="0" w:color="auto"/>
              <w:right w:val="single" w:sz="4" w:space="0" w:color="auto"/>
            </w:tcBorders>
            <w:vAlign w:val="center"/>
          </w:tcPr>
          <w:p w14:paraId="6B6BFB1B" w14:textId="77777777" w:rsidR="006741E6" w:rsidRPr="0098260F" w:rsidRDefault="006741E6" w:rsidP="00CE1319">
            <w:pPr>
              <w:rPr>
                <w:b/>
                <w:bCs/>
                <w:sz w:val="24"/>
                <w:szCs w:val="24"/>
              </w:rPr>
            </w:pPr>
            <w:r w:rsidRPr="0098260F">
              <w:rPr>
                <w:iCs/>
                <w:noProof/>
                <w:sz w:val="24"/>
                <w:szCs w:val="24"/>
                <w:lang w:val="vi-VN"/>
              </w:rPr>
              <w:t>Trình bày những kiến thức cơ bản về quản lý chất lượng trong xây dựng hiện hành.</w:t>
            </w:r>
          </w:p>
        </w:tc>
        <w:tc>
          <w:tcPr>
            <w:tcW w:w="515" w:type="pct"/>
            <w:tcBorders>
              <w:top w:val="single" w:sz="4" w:space="0" w:color="auto"/>
              <w:left w:val="single" w:sz="4" w:space="0" w:color="auto"/>
              <w:bottom w:val="single" w:sz="4" w:space="0" w:color="auto"/>
              <w:right w:val="single" w:sz="4" w:space="0" w:color="auto"/>
            </w:tcBorders>
            <w:vAlign w:val="center"/>
          </w:tcPr>
          <w:p w14:paraId="288D3698" w14:textId="77777777" w:rsidR="006741E6" w:rsidRPr="0098260F" w:rsidRDefault="006741E6" w:rsidP="00CE1319">
            <w:pPr>
              <w:jc w:val="center"/>
              <w:rPr>
                <w:sz w:val="24"/>
                <w:szCs w:val="24"/>
              </w:rPr>
            </w:pPr>
            <w:r w:rsidRPr="0098260F">
              <w:rPr>
                <w:sz w:val="24"/>
                <w:szCs w:val="24"/>
              </w:rPr>
              <w:t>Tự luận</w:t>
            </w:r>
          </w:p>
        </w:tc>
        <w:tc>
          <w:tcPr>
            <w:tcW w:w="736" w:type="pct"/>
            <w:tcBorders>
              <w:top w:val="single" w:sz="4" w:space="0" w:color="auto"/>
              <w:left w:val="single" w:sz="4" w:space="0" w:color="auto"/>
              <w:bottom w:val="single" w:sz="4" w:space="0" w:color="auto"/>
              <w:right w:val="single" w:sz="4" w:space="0" w:color="auto"/>
            </w:tcBorders>
            <w:vAlign w:val="center"/>
          </w:tcPr>
          <w:p w14:paraId="4C741B64" w14:textId="77777777" w:rsidR="006741E6" w:rsidRPr="0098260F" w:rsidRDefault="006741E6" w:rsidP="00CE1319">
            <w:pPr>
              <w:jc w:val="center"/>
              <w:rPr>
                <w:sz w:val="24"/>
                <w:szCs w:val="24"/>
              </w:rPr>
            </w:pPr>
            <w:r w:rsidRPr="0098260F">
              <w:rPr>
                <w:sz w:val="24"/>
                <w:szCs w:val="24"/>
              </w:rPr>
              <w:t>20</w:t>
            </w:r>
          </w:p>
        </w:tc>
        <w:tc>
          <w:tcPr>
            <w:tcW w:w="516" w:type="pct"/>
            <w:tcBorders>
              <w:top w:val="single" w:sz="4" w:space="0" w:color="auto"/>
              <w:left w:val="single" w:sz="4" w:space="0" w:color="auto"/>
              <w:bottom w:val="single" w:sz="4" w:space="0" w:color="auto"/>
              <w:right w:val="single" w:sz="4" w:space="0" w:color="auto"/>
            </w:tcBorders>
            <w:vAlign w:val="center"/>
          </w:tcPr>
          <w:p w14:paraId="1D4BB1AF" w14:textId="77777777" w:rsidR="006741E6" w:rsidRPr="0098260F" w:rsidRDefault="006741E6" w:rsidP="00CE1319">
            <w:pPr>
              <w:jc w:val="center"/>
              <w:rPr>
                <w:sz w:val="24"/>
                <w:szCs w:val="24"/>
              </w:rPr>
            </w:pPr>
            <w:r w:rsidRPr="0098260F">
              <w:rPr>
                <w:sz w:val="24"/>
                <w:szCs w:val="24"/>
              </w:rPr>
              <w:t>Câu 1</w:t>
            </w:r>
          </w:p>
        </w:tc>
        <w:tc>
          <w:tcPr>
            <w:tcW w:w="442" w:type="pct"/>
            <w:tcBorders>
              <w:top w:val="single" w:sz="4" w:space="0" w:color="auto"/>
              <w:left w:val="single" w:sz="4" w:space="0" w:color="auto"/>
              <w:bottom w:val="single" w:sz="4" w:space="0" w:color="auto"/>
              <w:right w:val="single" w:sz="4" w:space="0" w:color="auto"/>
            </w:tcBorders>
            <w:vAlign w:val="center"/>
          </w:tcPr>
          <w:p w14:paraId="7BEC3EB1" w14:textId="77777777" w:rsidR="006741E6" w:rsidRPr="0098260F" w:rsidRDefault="006741E6" w:rsidP="00CE1319">
            <w:pPr>
              <w:jc w:val="center"/>
              <w:rPr>
                <w:sz w:val="24"/>
                <w:szCs w:val="24"/>
              </w:rPr>
            </w:pPr>
            <w:r w:rsidRPr="0098260F">
              <w:rPr>
                <w:sz w:val="24"/>
                <w:szCs w:val="24"/>
              </w:rPr>
              <w:t>2,0đ</w:t>
            </w:r>
          </w:p>
          <w:p w14:paraId="312E0E61" w14:textId="77777777" w:rsidR="006741E6" w:rsidRPr="0098260F" w:rsidRDefault="006741E6" w:rsidP="00CE1319">
            <w:pPr>
              <w:jc w:val="center"/>
              <w:rPr>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14:paraId="4EEA5F4D" w14:textId="77777777" w:rsidR="006741E6" w:rsidRPr="0098260F" w:rsidRDefault="006741E6" w:rsidP="00CE1319">
            <w:pPr>
              <w:jc w:val="center"/>
              <w:rPr>
                <w:sz w:val="24"/>
                <w:szCs w:val="24"/>
              </w:rPr>
            </w:pPr>
            <w:r w:rsidRPr="0098260F">
              <w:rPr>
                <w:sz w:val="24"/>
                <w:szCs w:val="24"/>
              </w:rPr>
              <w:t>PLO3_R</w:t>
            </w:r>
          </w:p>
        </w:tc>
      </w:tr>
      <w:tr w:rsidR="0098260F" w:rsidRPr="0098260F" w14:paraId="04F64A1B" w14:textId="77777777" w:rsidTr="0098260F">
        <w:trPr>
          <w:trHeight w:val="340"/>
        </w:trPr>
        <w:tc>
          <w:tcPr>
            <w:tcW w:w="504" w:type="pct"/>
            <w:tcBorders>
              <w:top w:val="single" w:sz="4" w:space="0" w:color="auto"/>
              <w:left w:val="single" w:sz="4" w:space="0" w:color="auto"/>
              <w:bottom w:val="single" w:sz="4" w:space="0" w:color="auto"/>
              <w:right w:val="single" w:sz="4" w:space="0" w:color="auto"/>
            </w:tcBorders>
            <w:vAlign w:val="center"/>
          </w:tcPr>
          <w:p w14:paraId="729F1730" w14:textId="77777777" w:rsidR="006741E6" w:rsidRPr="0098260F" w:rsidRDefault="006741E6" w:rsidP="00CE1319">
            <w:pPr>
              <w:jc w:val="center"/>
              <w:rPr>
                <w:b/>
                <w:bCs/>
                <w:sz w:val="24"/>
                <w:szCs w:val="24"/>
              </w:rPr>
            </w:pPr>
            <w:r w:rsidRPr="0098260F">
              <w:rPr>
                <w:b/>
                <w:bCs/>
                <w:sz w:val="24"/>
                <w:szCs w:val="24"/>
              </w:rPr>
              <w:t>CLO 2</w:t>
            </w:r>
          </w:p>
        </w:tc>
        <w:tc>
          <w:tcPr>
            <w:tcW w:w="1628" w:type="pct"/>
            <w:tcBorders>
              <w:top w:val="single" w:sz="4" w:space="0" w:color="auto"/>
              <w:left w:val="single" w:sz="4" w:space="0" w:color="auto"/>
              <w:bottom w:val="single" w:sz="4" w:space="0" w:color="auto"/>
              <w:right w:val="single" w:sz="4" w:space="0" w:color="auto"/>
            </w:tcBorders>
            <w:vAlign w:val="center"/>
          </w:tcPr>
          <w:p w14:paraId="5C49733D" w14:textId="77777777" w:rsidR="006741E6" w:rsidRPr="0098260F" w:rsidRDefault="006741E6" w:rsidP="00CE1319">
            <w:pPr>
              <w:rPr>
                <w:b/>
                <w:bCs/>
                <w:sz w:val="24"/>
                <w:szCs w:val="24"/>
              </w:rPr>
            </w:pPr>
            <w:r w:rsidRPr="0098260F">
              <w:rPr>
                <w:iCs/>
                <w:noProof/>
                <w:sz w:val="24"/>
                <w:szCs w:val="24"/>
              </w:rPr>
              <w:t>L</w:t>
            </w:r>
            <w:r w:rsidRPr="0098260F">
              <w:rPr>
                <w:iCs/>
                <w:noProof/>
                <w:sz w:val="24"/>
                <w:szCs w:val="24"/>
                <w:lang w:val="vi-VN"/>
              </w:rPr>
              <w:t xml:space="preserve">ựa chọn đúng </w:t>
            </w:r>
            <w:r w:rsidRPr="0098260F">
              <w:rPr>
                <w:noProof/>
                <w:sz w:val="24"/>
                <w:szCs w:val="24"/>
                <w:lang w:val="vi-VN"/>
              </w:rPr>
              <w:t>công cụ và kỹ thuật kiểm soát chất lượng dự án</w:t>
            </w:r>
            <w:r w:rsidRPr="0098260F">
              <w:rPr>
                <w:iCs/>
                <w:noProof/>
                <w:sz w:val="24"/>
                <w:szCs w:val="24"/>
                <w:lang w:val="vi-VN"/>
              </w:rPr>
              <w:t>.</w:t>
            </w:r>
          </w:p>
        </w:tc>
        <w:tc>
          <w:tcPr>
            <w:tcW w:w="515" w:type="pct"/>
            <w:tcBorders>
              <w:top w:val="single" w:sz="4" w:space="0" w:color="auto"/>
              <w:left w:val="single" w:sz="4" w:space="0" w:color="auto"/>
              <w:bottom w:val="single" w:sz="4" w:space="0" w:color="auto"/>
              <w:right w:val="single" w:sz="4" w:space="0" w:color="auto"/>
            </w:tcBorders>
            <w:vAlign w:val="center"/>
          </w:tcPr>
          <w:p w14:paraId="08D6CD18" w14:textId="77777777" w:rsidR="006741E6" w:rsidRPr="0098260F" w:rsidRDefault="006741E6" w:rsidP="00CE1319">
            <w:pPr>
              <w:jc w:val="center"/>
              <w:rPr>
                <w:sz w:val="24"/>
                <w:szCs w:val="24"/>
              </w:rPr>
            </w:pPr>
            <w:r w:rsidRPr="0098260F">
              <w:rPr>
                <w:sz w:val="24"/>
                <w:szCs w:val="24"/>
              </w:rPr>
              <w:t>Tự luận</w:t>
            </w:r>
          </w:p>
        </w:tc>
        <w:tc>
          <w:tcPr>
            <w:tcW w:w="736" w:type="pct"/>
            <w:tcBorders>
              <w:top w:val="single" w:sz="4" w:space="0" w:color="auto"/>
              <w:left w:val="single" w:sz="4" w:space="0" w:color="auto"/>
              <w:bottom w:val="single" w:sz="4" w:space="0" w:color="auto"/>
              <w:right w:val="single" w:sz="4" w:space="0" w:color="auto"/>
            </w:tcBorders>
            <w:vAlign w:val="center"/>
          </w:tcPr>
          <w:p w14:paraId="3386D4B5" w14:textId="77777777" w:rsidR="006741E6" w:rsidRPr="0098260F" w:rsidRDefault="006741E6" w:rsidP="00CE1319">
            <w:pPr>
              <w:jc w:val="center"/>
              <w:rPr>
                <w:sz w:val="24"/>
                <w:szCs w:val="24"/>
              </w:rPr>
            </w:pPr>
            <w:r w:rsidRPr="0098260F">
              <w:rPr>
                <w:sz w:val="24"/>
                <w:szCs w:val="24"/>
              </w:rPr>
              <w:t>30</w:t>
            </w:r>
          </w:p>
        </w:tc>
        <w:tc>
          <w:tcPr>
            <w:tcW w:w="516" w:type="pct"/>
            <w:tcBorders>
              <w:top w:val="single" w:sz="4" w:space="0" w:color="auto"/>
              <w:left w:val="single" w:sz="4" w:space="0" w:color="auto"/>
              <w:bottom w:val="single" w:sz="4" w:space="0" w:color="auto"/>
              <w:right w:val="single" w:sz="4" w:space="0" w:color="auto"/>
            </w:tcBorders>
            <w:vAlign w:val="center"/>
          </w:tcPr>
          <w:p w14:paraId="569AE610" w14:textId="77777777" w:rsidR="006741E6" w:rsidRPr="0098260F" w:rsidRDefault="006741E6" w:rsidP="00CE1319">
            <w:pPr>
              <w:jc w:val="center"/>
              <w:rPr>
                <w:sz w:val="24"/>
                <w:szCs w:val="24"/>
              </w:rPr>
            </w:pPr>
            <w:r w:rsidRPr="0098260F">
              <w:rPr>
                <w:sz w:val="24"/>
                <w:szCs w:val="24"/>
              </w:rPr>
              <w:t>Câu 2</w:t>
            </w:r>
          </w:p>
        </w:tc>
        <w:tc>
          <w:tcPr>
            <w:tcW w:w="442" w:type="pct"/>
            <w:tcBorders>
              <w:top w:val="single" w:sz="4" w:space="0" w:color="auto"/>
              <w:left w:val="single" w:sz="4" w:space="0" w:color="auto"/>
              <w:bottom w:val="single" w:sz="4" w:space="0" w:color="auto"/>
              <w:right w:val="single" w:sz="4" w:space="0" w:color="auto"/>
            </w:tcBorders>
            <w:vAlign w:val="center"/>
          </w:tcPr>
          <w:p w14:paraId="0F78EA81" w14:textId="77777777" w:rsidR="006741E6" w:rsidRPr="0098260F" w:rsidRDefault="006741E6" w:rsidP="00CE1319">
            <w:pPr>
              <w:jc w:val="center"/>
              <w:rPr>
                <w:sz w:val="24"/>
                <w:szCs w:val="24"/>
              </w:rPr>
            </w:pPr>
          </w:p>
          <w:p w14:paraId="2CC8FF8D" w14:textId="77777777" w:rsidR="006741E6" w:rsidRPr="0098260F" w:rsidRDefault="006741E6" w:rsidP="00CE1319">
            <w:pPr>
              <w:jc w:val="center"/>
              <w:rPr>
                <w:sz w:val="24"/>
                <w:szCs w:val="24"/>
              </w:rPr>
            </w:pPr>
            <w:r w:rsidRPr="0098260F">
              <w:rPr>
                <w:sz w:val="24"/>
                <w:szCs w:val="24"/>
              </w:rPr>
              <w:t>3,0đ</w:t>
            </w:r>
          </w:p>
          <w:p w14:paraId="36008FE7" w14:textId="77777777" w:rsidR="006741E6" w:rsidRPr="0098260F" w:rsidRDefault="006741E6" w:rsidP="00CE1319">
            <w:pPr>
              <w:jc w:val="center"/>
              <w:rPr>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14:paraId="4E9D55ED" w14:textId="77777777" w:rsidR="006741E6" w:rsidRPr="0098260F" w:rsidRDefault="006741E6" w:rsidP="00CE1319">
            <w:pPr>
              <w:jc w:val="center"/>
              <w:rPr>
                <w:sz w:val="24"/>
                <w:szCs w:val="24"/>
              </w:rPr>
            </w:pPr>
            <w:r w:rsidRPr="0098260F">
              <w:rPr>
                <w:sz w:val="24"/>
                <w:szCs w:val="24"/>
              </w:rPr>
              <w:t>PLO4_R</w:t>
            </w:r>
          </w:p>
        </w:tc>
      </w:tr>
      <w:tr w:rsidR="0098260F" w:rsidRPr="0098260F" w14:paraId="3DF4E6EA" w14:textId="77777777" w:rsidTr="0098260F">
        <w:trPr>
          <w:trHeight w:val="340"/>
        </w:trPr>
        <w:tc>
          <w:tcPr>
            <w:tcW w:w="504" w:type="pct"/>
            <w:tcBorders>
              <w:top w:val="single" w:sz="4" w:space="0" w:color="auto"/>
              <w:left w:val="single" w:sz="4" w:space="0" w:color="auto"/>
              <w:bottom w:val="single" w:sz="4" w:space="0" w:color="auto"/>
              <w:right w:val="single" w:sz="4" w:space="0" w:color="auto"/>
            </w:tcBorders>
            <w:vAlign w:val="center"/>
          </w:tcPr>
          <w:p w14:paraId="77859B96" w14:textId="77777777" w:rsidR="006741E6" w:rsidRPr="0098260F" w:rsidRDefault="006741E6" w:rsidP="00CE1319">
            <w:pPr>
              <w:jc w:val="center"/>
              <w:rPr>
                <w:b/>
                <w:bCs/>
                <w:sz w:val="24"/>
                <w:szCs w:val="24"/>
              </w:rPr>
            </w:pPr>
            <w:r w:rsidRPr="0098260F">
              <w:rPr>
                <w:b/>
                <w:bCs/>
                <w:sz w:val="24"/>
                <w:szCs w:val="24"/>
              </w:rPr>
              <w:t>CLO3</w:t>
            </w:r>
          </w:p>
        </w:tc>
        <w:tc>
          <w:tcPr>
            <w:tcW w:w="1628" w:type="pct"/>
            <w:tcBorders>
              <w:top w:val="single" w:sz="4" w:space="0" w:color="auto"/>
              <w:left w:val="single" w:sz="4" w:space="0" w:color="auto"/>
              <w:bottom w:val="single" w:sz="4" w:space="0" w:color="auto"/>
              <w:right w:val="single" w:sz="4" w:space="0" w:color="auto"/>
            </w:tcBorders>
            <w:vAlign w:val="center"/>
          </w:tcPr>
          <w:p w14:paraId="5BAEC905" w14:textId="77777777" w:rsidR="006741E6" w:rsidRPr="0098260F" w:rsidRDefault="006741E6" w:rsidP="00CE1319">
            <w:pPr>
              <w:rPr>
                <w:iCs/>
                <w:noProof/>
                <w:sz w:val="24"/>
                <w:szCs w:val="24"/>
              </w:rPr>
            </w:pPr>
            <w:r w:rsidRPr="0098260F">
              <w:rPr>
                <w:iCs/>
                <w:noProof/>
                <w:sz w:val="24"/>
                <w:szCs w:val="24"/>
                <w:lang w:val="vi-VN"/>
              </w:rPr>
              <w:t>Trình bày các nội dung và phương pháp quản lý chất lượng theo luật và nghị định Việt Nam hiện hành và theo áp dụng ISO.</w:t>
            </w:r>
          </w:p>
        </w:tc>
        <w:tc>
          <w:tcPr>
            <w:tcW w:w="515" w:type="pct"/>
            <w:tcBorders>
              <w:top w:val="single" w:sz="4" w:space="0" w:color="auto"/>
              <w:left w:val="single" w:sz="4" w:space="0" w:color="auto"/>
              <w:bottom w:val="single" w:sz="4" w:space="0" w:color="auto"/>
              <w:right w:val="single" w:sz="4" w:space="0" w:color="auto"/>
            </w:tcBorders>
            <w:vAlign w:val="center"/>
          </w:tcPr>
          <w:p w14:paraId="5B62A4A6" w14:textId="77777777" w:rsidR="006741E6" w:rsidRPr="0098260F" w:rsidRDefault="006741E6" w:rsidP="00CE1319">
            <w:pPr>
              <w:jc w:val="center"/>
              <w:rPr>
                <w:sz w:val="24"/>
                <w:szCs w:val="24"/>
              </w:rPr>
            </w:pPr>
            <w:r w:rsidRPr="0098260F">
              <w:rPr>
                <w:sz w:val="24"/>
                <w:szCs w:val="24"/>
              </w:rPr>
              <w:t>Tự luận</w:t>
            </w:r>
          </w:p>
        </w:tc>
        <w:tc>
          <w:tcPr>
            <w:tcW w:w="736" w:type="pct"/>
            <w:tcBorders>
              <w:top w:val="single" w:sz="4" w:space="0" w:color="auto"/>
              <w:left w:val="single" w:sz="4" w:space="0" w:color="auto"/>
              <w:bottom w:val="single" w:sz="4" w:space="0" w:color="auto"/>
              <w:right w:val="single" w:sz="4" w:space="0" w:color="auto"/>
            </w:tcBorders>
            <w:vAlign w:val="center"/>
          </w:tcPr>
          <w:p w14:paraId="72535A5B" w14:textId="77777777" w:rsidR="006741E6" w:rsidRPr="0098260F" w:rsidRDefault="006741E6" w:rsidP="00CE1319">
            <w:pPr>
              <w:jc w:val="center"/>
              <w:rPr>
                <w:sz w:val="24"/>
                <w:szCs w:val="24"/>
              </w:rPr>
            </w:pPr>
            <w:r w:rsidRPr="0098260F">
              <w:rPr>
                <w:sz w:val="24"/>
                <w:szCs w:val="24"/>
              </w:rPr>
              <w:t>20</w:t>
            </w:r>
          </w:p>
        </w:tc>
        <w:tc>
          <w:tcPr>
            <w:tcW w:w="516" w:type="pct"/>
            <w:tcBorders>
              <w:top w:val="single" w:sz="4" w:space="0" w:color="auto"/>
              <w:left w:val="single" w:sz="4" w:space="0" w:color="auto"/>
              <w:bottom w:val="single" w:sz="4" w:space="0" w:color="auto"/>
              <w:right w:val="single" w:sz="4" w:space="0" w:color="auto"/>
            </w:tcBorders>
            <w:vAlign w:val="center"/>
          </w:tcPr>
          <w:p w14:paraId="02BE3E0A" w14:textId="77777777" w:rsidR="006741E6" w:rsidRPr="0098260F" w:rsidRDefault="006741E6" w:rsidP="00CE1319">
            <w:pPr>
              <w:jc w:val="center"/>
              <w:rPr>
                <w:sz w:val="24"/>
                <w:szCs w:val="24"/>
              </w:rPr>
            </w:pPr>
            <w:r w:rsidRPr="0098260F">
              <w:rPr>
                <w:sz w:val="24"/>
                <w:szCs w:val="24"/>
              </w:rPr>
              <w:t>Câu 4</w:t>
            </w:r>
          </w:p>
        </w:tc>
        <w:tc>
          <w:tcPr>
            <w:tcW w:w="442" w:type="pct"/>
            <w:tcBorders>
              <w:top w:val="single" w:sz="4" w:space="0" w:color="auto"/>
              <w:left w:val="single" w:sz="4" w:space="0" w:color="auto"/>
              <w:bottom w:val="single" w:sz="4" w:space="0" w:color="auto"/>
              <w:right w:val="single" w:sz="4" w:space="0" w:color="auto"/>
            </w:tcBorders>
            <w:vAlign w:val="center"/>
          </w:tcPr>
          <w:p w14:paraId="575EA52D" w14:textId="77777777" w:rsidR="006741E6" w:rsidRPr="0098260F" w:rsidRDefault="006741E6" w:rsidP="00CE1319">
            <w:pPr>
              <w:jc w:val="center"/>
              <w:rPr>
                <w:sz w:val="24"/>
                <w:szCs w:val="24"/>
              </w:rPr>
            </w:pPr>
          </w:p>
          <w:p w14:paraId="64F39B3F" w14:textId="77777777" w:rsidR="006741E6" w:rsidRPr="0098260F" w:rsidRDefault="006741E6" w:rsidP="00CE1319">
            <w:pPr>
              <w:jc w:val="center"/>
              <w:rPr>
                <w:sz w:val="24"/>
                <w:szCs w:val="24"/>
              </w:rPr>
            </w:pPr>
            <w:r w:rsidRPr="0098260F">
              <w:rPr>
                <w:sz w:val="24"/>
                <w:szCs w:val="24"/>
              </w:rPr>
              <w:t>2,0đ</w:t>
            </w:r>
          </w:p>
          <w:p w14:paraId="70979FF1" w14:textId="77777777" w:rsidR="006741E6" w:rsidRPr="0098260F" w:rsidRDefault="006741E6" w:rsidP="00CE1319">
            <w:pPr>
              <w:jc w:val="center"/>
              <w:rPr>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14:paraId="03DFDB83" w14:textId="77777777" w:rsidR="006741E6" w:rsidRPr="0098260F" w:rsidRDefault="006741E6" w:rsidP="00CE1319">
            <w:pPr>
              <w:jc w:val="center"/>
              <w:rPr>
                <w:sz w:val="24"/>
                <w:szCs w:val="24"/>
              </w:rPr>
            </w:pPr>
            <w:r w:rsidRPr="0098260F">
              <w:rPr>
                <w:sz w:val="24"/>
                <w:szCs w:val="24"/>
              </w:rPr>
              <w:t>PLO5_R</w:t>
            </w:r>
          </w:p>
        </w:tc>
      </w:tr>
      <w:tr w:rsidR="0098260F" w:rsidRPr="0098260F" w14:paraId="4495EA58" w14:textId="77777777" w:rsidTr="0098260F">
        <w:trPr>
          <w:trHeight w:val="1193"/>
        </w:trPr>
        <w:tc>
          <w:tcPr>
            <w:tcW w:w="504" w:type="pct"/>
            <w:tcBorders>
              <w:top w:val="single" w:sz="4" w:space="0" w:color="auto"/>
              <w:left w:val="single" w:sz="4" w:space="0" w:color="auto"/>
              <w:bottom w:val="single" w:sz="4" w:space="0" w:color="auto"/>
              <w:right w:val="single" w:sz="4" w:space="0" w:color="auto"/>
            </w:tcBorders>
            <w:vAlign w:val="center"/>
          </w:tcPr>
          <w:p w14:paraId="774B6CEE" w14:textId="77777777" w:rsidR="006741E6" w:rsidRPr="0098260F" w:rsidRDefault="006741E6" w:rsidP="00CE1319">
            <w:pPr>
              <w:jc w:val="center"/>
              <w:rPr>
                <w:b/>
                <w:bCs/>
                <w:sz w:val="24"/>
                <w:szCs w:val="24"/>
              </w:rPr>
            </w:pPr>
            <w:r w:rsidRPr="0098260F">
              <w:rPr>
                <w:b/>
                <w:bCs/>
                <w:sz w:val="24"/>
                <w:szCs w:val="24"/>
              </w:rPr>
              <w:t>CLO 4</w:t>
            </w:r>
          </w:p>
        </w:tc>
        <w:tc>
          <w:tcPr>
            <w:tcW w:w="1628" w:type="pct"/>
            <w:tcBorders>
              <w:top w:val="single" w:sz="4" w:space="0" w:color="auto"/>
              <w:left w:val="single" w:sz="4" w:space="0" w:color="auto"/>
              <w:bottom w:val="single" w:sz="4" w:space="0" w:color="auto"/>
              <w:right w:val="single" w:sz="4" w:space="0" w:color="auto"/>
            </w:tcBorders>
            <w:vAlign w:val="center"/>
          </w:tcPr>
          <w:p w14:paraId="239EE312" w14:textId="77777777" w:rsidR="006741E6" w:rsidRPr="0098260F" w:rsidRDefault="006741E6" w:rsidP="00CE1319">
            <w:pPr>
              <w:rPr>
                <w:b/>
                <w:bCs/>
                <w:sz w:val="24"/>
                <w:szCs w:val="24"/>
              </w:rPr>
            </w:pPr>
            <w:r w:rsidRPr="0098260F">
              <w:rPr>
                <w:rFonts w:eastAsia="Times New Roman"/>
                <w:noProof/>
                <w:sz w:val="24"/>
                <w:szCs w:val="24"/>
                <w:lang w:val="vi-VN"/>
              </w:rPr>
              <w:t>Vận dụng thành thạo các</w:t>
            </w:r>
            <w:r w:rsidRPr="0098260F">
              <w:rPr>
                <w:iCs/>
                <w:noProof/>
                <w:sz w:val="24"/>
                <w:szCs w:val="24"/>
                <w:lang w:val="vi-VN"/>
              </w:rPr>
              <w:t xml:space="preserve"> kiến  thức về quản lý chất lượng vào các quá trình thực hiện dự án xây dựng.</w:t>
            </w:r>
          </w:p>
        </w:tc>
        <w:tc>
          <w:tcPr>
            <w:tcW w:w="515" w:type="pct"/>
            <w:tcBorders>
              <w:top w:val="single" w:sz="4" w:space="0" w:color="auto"/>
              <w:left w:val="single" w:sz="4" w:space="0" w:color="auto"/>
              <w:bottom w:val="single" w:sz="4" w:space="0" w:color="auto"/>
              <w:right w:val="single" w:sz="4" w:space="0" w:color="auto"/>
            </w:tcBorders>
            <w:vAlign w:val="center"/>
          </w:tcPr>
          <w:p w14:paraId="2179DFB7" w14:textId="77777777" w:rsidR="006741E6" w:rsidRPr="0098260F" w:rsidRDefault="006741E6" w:rsidP="00CE1319">
            <w:pPr>
              <w:jc w:val="center"/>
              <w:rPr>
                <w:sz w:val="24"/>
                <w:szCs w:val="24"/>
              </w:rPr>
            </w:pPr>
            <w:r w:rsidRPr="0098260F">
              <w:rPr>
                <w:sz w:val="24"/>
                <w:szCs w:val="24"/>
              </w:rPr>
              <w:t>Tự luận</w:t>
            </w:r>
          </w:p>
        </w:tc>
        <w:tc>
          <w:tcPr>
            <w:tcW w:w="736" w:type="pct"/>
            <w:tcBorders>
              <w:top w:val="single" w:sz="4" w:space="0" w:color="auto"/>
              <w:left w:val="single" w:sz="4" w:space="0" w:color="auto"/>
              <w:bottom w:val="single" w:sz="4" w:space="0" w:color="auto"/>
              <w:right w:val="single" w:sz="4" w:space="0" w:color="auto"/>
            </w:tcBorders>
            <w:vAlign w:val="center"/>
          </w:tcPr>
          <w:p w14:paraId="5B882F78" w14:textId="77777777" w:rsidR="006741E6" w:rsidRPr="0098260F" w:rsidRDefault="006741E6" w:rsidP="00CE1319">
            <w:pPr>
              <w:jc w:val="center"/>
              <w:rPr>
                <w:sz w:val="24"/>
                <w:szCs w:val="24"/>
              </w:rPr>
            </w:pPr>
            <w:r w:rsidRPr="0098260F">
              <w:rPr>
                <w:sz w:val="24"/>
                <w:szCs w:val="24"/>
              </w:rPr>
              <w:t>30</w:t>
            </w:r>
          </w:p>
        </w:tc>
        <w:tc>
          <w:tcPr>
            <w:tcW w:w="516" w:type="pct"/>
            <w:tcBorders>
              <w:top w:val="single" w:sz="4" w:space="0" w:color="auto"/>
              <w:left w:val="single" w:sz="4" w:space="0" w:color="auto"/>
              <w:bottom w:val="single" w:sz="4" w:space="0" w:color="auto"/>
              <w:right w:val="single" w:sz="4" w:space="0" w:color="auto"/>
            </w:tcBorders>
            <w:vAlign w:val="center"/>
          </w:tcPr>
          <w:p w14:paraId="1291ED15" w14:textId="77777777" w:rsidR="006741E6" w:rsidRPr="0098260F" w:rsidRDefault="006741E6" w:rsidP="00CE1319">
            <w:pPr>
              <w:jc w:val="center"/>
              <w:rPr>
                <w:sz w:val="24"/>
                <w:szCs w:val="24"/>
              </w:rPr>
            </w:pPr>
            <w:r w:rsidRPr="0098260F">
              <w:rPr>
                <w:sz w:val="24"/>
                <w:szCs w:val="24"/>
              </w:rPr>
              <w:t>Câu 3</w:t>
            </w:r>
          </w:p>
        </w:tc>
        <w:tc>
          <w:tcPr>
            <w:tcW w:w="442" w:type="pct"/>
            <w:tcBorders>
              <w:top w:val="single" w:sz="4" w:space="0" w:color="auto"/>
              <w:left w:val="single" w:sz="4" w:space="0" w:color="auto"/>
              <w:bottom w:val="single" w:sz="4" w:space="0" w:color="auto"/>
              <w:right w:val="single" w:sz="4" w:space="0" w:color="auto"/>
            </w:tcBorders>
            <w:vAlign w:val="center"/>
          </w:tcPr>
          <w:p w14:paraId="0340F3FB" w14:textId="77777777" w:rsidR="006741E6" w:rsidRPr="0098260F" w:rsidRDefault="006741E6" w:rsidP="00CE1319">
            <w:pPr>
              <w:jc w:val="center"/>
              <w:rPr>
                <w:sz w:val="24"/>
                <w:szCs w:val="24"/>
              </w:rPr>
            </w:pPr>
            <w:r w:rsidRPr="0098260F">
              <w:rPr>
                <w:sz w:val="24"/>
                <w:szCs w:val="24"/>
              </w:rPr>
              <w:t>3,0đ</w:t>
            </w:r>
          </w:p>
        </w:tc>
        <w:tc>
          <w:tcPr>
            <w:tcW w:w="659" w:type="pct"/>
            <w:tcBorders>
              <w:top w:val="single" w:sz="4" w:space="0" w:color="auto"/>
              <w:left w:val="single" w:sz="4" w:space="0" w:color="auto"/>
              <w:bottom w:val="single" w:sz="4" w:space="0" w:color="auto"/>
              <w:right w:val="single" w:sz="4" w:space="0" w:color="auto"/>
            </w:tcBorders>
            <w:vAlign w:val="center"/>
          </w:tcPr>
          <w:p w14:paraId="6DDCA43F" w14:textId="77777777" w:rsidR="006741E6" w:rsidRPr="0098260F" w:rsidRDefault="006741E6" w:rsidP="00CE1319">
            <w:pPr>
              <w:jc w:val="center"/>
              <w:rPr>
                <w:sz w:val="24"/>
                <w:szCs w:val="24"/>
              </w:rPr>
            </w:pPr>
            <w:r w:rsidRPr="0098260F">
              <w:rPr>
                <w:sz w:val="24"/>
                <w:szCs w:val="24"/>
              </w:rPr>
              <w:t>PLO8_R</w:t>
            </w:r>
          </w:p>
        </w:tc>
      </w:tr>
    </w:tbl>
    <w:p w14:paraId="79D7A261" w14:textId="77777777" w:rsidR="006741E6" w:rsidRPr="008E348E" w:rsidRDefault="006741E6">
      <w:pPr>
        <w:rPr>
          <w:rFonts w:cs="Times New Roman"/>
          <w:szCs w:val="26"/>
        </w:rPr>
      </w:pPr>
    </w:p>
    <w:p w14:paraId="2E77CCC8" w14:textId="77777777" w:rsidR="0098260F" w:rsidRDefault="0098260F">
      <w:pPr>
        <w:rPr>
          <w:rFonts w:cs="Times New Roman"/>
          <w:b/>
          <w:bCs/>
          <w:szCs w:val="26"/>
        </w:rPr>
      </w:pPr>
    </w:p>
    <w:p w14:paraId="75F2B667" w14:textId="77777777" w:rsidR="0098260F" w:rsidRDefault="0098260F">
      <w:pPr>
        <w:rPr>
          <w:rFonts w:cs="Times New Roman"/>
          <w:b/>
          <w:bCs/>
          <w:szCs w:val="26"/>
        </w:rPr>
      </w:pPr>
    </w:p>
    <w:p w14:paraId="3FD121E4" w14:textId="77777777" w:rsidR="0098260F" w:rsidRDefault="0098260F">
      <w:pPr>
        <w:rPr>
          <w:rFonts w:cs="Times New Roman"/>
          <w:b/>
          <w:bCs/>
          <w:szCs w:val="26"/>
        </w:rPr>
      </w:pPr>
    </w:p>
    <w:p w14:paraId="690190D4" w14:textId="7B4C7929" w:rsidR="008E348E" w:rsidRPr="008E348E" w:rsidRDefault="008E348E">
      <w:pPr>
        <w:rPr>
          <w:rFonts w:cs="Times New Roman"/>
          <w:b/>
          <w:bCs/>
          <w:szCs w:val="26"/>
        </w:rPr>
      </w:pPr>
      <w:r w:rsidRPr="008E348E">
        <w:rPr>
          <w:rFonts w:cs="Times New Roman"/>
          <w:b/>
          <w:bCs/>
          <w:szCs w:val="26"/>
        </w:rPr>
        <w:lastRenderedPageBreak/>
        <w:t>II. Nội dung câu hỏi thi</w:t>
      </w:r>
    </w:p>
    <w:p w14:paraId="5E289BAF" w14:textId="77777777" w:rsidR="006741E6" w:rsidRDefault="006741E6" w:rsidP="002D2854">
      <w:pPr>
        <w:rPr>
          <w:b/>
          <w:color w:val="FF0000"/>
          <w:szCs w:val="26"/>
        </w:rPr>
      </w:pPr>
    </w:p>
    <w:p w14:paraId="6494A67A" w14:textId="77777777" w:rsidR="006741E6" w:rsidRPr="00505433" w:rsidRDefault="006741E6" w:rsidP="006741E6">
      <w:pPr>
        <w:spacing w:line="312" w:lineRule="auto"/>
        <w:rPr>
          <w:b/>
          <w:szCs w:val="24"/>
          <w:u w:val="single"/>
        </w:rPr>
      </w:pPr>
      <w:r w:rsidRPr="00505433">
        <w:rPr>
          <w:b/>
          <w:szCs w:val="24"/>
          <w:u w:val="single"/>
        </w:rPr>
        <w:t xml:space="preserve">Câu 1 (2 điểm): </w:t>
      </w:r>
    </w:p>
    <w:p w14:paraId="35C374F5" w14:textId="77777777" w:rsidR="006741E6" w:rsidRPr="00505433" w:rsidRDefault="006741E6" w:rsidP="006741E6">
      <w:pPr>
        <w:spacing w:line="312" w:lineRule="auto"/>
        <w:ind w:firstLine="284"/>
        <w:rPr>
          <w:bCs/>
          <w:szCs w:val="24"/>
        </w:rPr>
      </w:pPr>
      <w:r w:rsidRPr="00334C3A">
        <w:rPr>
          <w:bCs/>
          <w:szCs w:val="24"/>
        </w:rPr>
        <w:t>Hãy trình bày (liệt kê và có giải thích) các kết quả và nội dung liên quan của quy trình kiểm soát chất lượng.</w:t>
      </w:r>
    </w:p>
    <w:p w14:paraId="266A9E4B" w14:textId="77777777" w:rsidR="006741E6" w:rsidRPr="00505433" w:rsidRDefault="006741E6" w:rsidP="006741E6">
      <w:pPr>
        <w:spacing w:before="120" w:line="312" w:lineRule="auto"/>
        <w:rPr>
          <w:b/>
          <w:szCs w:val="24"/>
          <w:u w:val="single"/>
        </w:rPr>
      </w:pPr>
      <w:r w:rsidRPr="00505433">
        <w:rPr>
          <w:b/>
          <w:szCs w:val="24"/>
          <w:u w:val="single"/>
        </w:rPr>
        <w:t xml:space="preserve">Câu 2 (3 điểm): </w:t>
      </w:r>
    </w:p>
    <w:p w14:paraId="63475B11" w14:textId="447F7C9E" w:rsidR="006741E6" w:rsidRPr="00505433" w:rsidRDefault="006741E6" w:rsidP="006741E6">
      <w:pPr>
        <w:spacing w:line="312" w:lineRule="auto"/>
        <w:ind w:firstLine="284"/>
        <w:rPr>
          <w:bCs/>
          <w:szCs w:val="24"/>
        </w:rPr>
      </w:pPr>
      <w:r w:rsidRPr="00505433">
        <w:rPr>
          <w:bCs/>
          <w:szCs w:val="24"/>
        </w:rPr>
        <w:t xml:space="preserve">Hãy trình bày các hoạt động quản lý chất lượng trong thi công xây dựng (thực hiện, kiểm tra, giám sát và trách nhiệm) của </w:t>
      </w:r>
      <w:r w:rsidR="00F16D7F" w:rsidRPr="00505433">
        <w:rPr>
          <w:bCs/>
          <w:szCs w:val="24"/>
        </w:rPr>
        <w:t xml:space="preserve">chủ đầu tư </w:t>
      </w:r>
      <w:r w:rsidR="00F16D7F">
        <w:rPr>
          <w:bCs/>
          <w:szCs w:val="24"/>
        </w:rPr>
        <w:t xml:space="preserve">và </w:t>
      </w:r>
      <w:r w:rsidRPr="00505433">
        <w:rPr>
          <w:bCs/>
          <w:szCs w:val="24"/>
        </w:rPr>
        <w:t xml:space="preserve">nhà thầu. </w:t>
      </w:r>
    </w:p>
    <w:p w14:paraId="437D8161" w14:textId="77777777" w:rsidR="006741E6" w:rsidRPr="00505433" w:rsidRDefault="006741E6" w:rsidP="006741E6">
      <w:pPr>
        <w:spacing w:before="120" w:line="312" w:lineRule="auto"/>
        <w:rPr>
          <w:b/>
          <w:szCs w:val="24"/>
          <w:u w:val="single"/>
        </w:rPr>
      </w:pPr>
      <w:r w:rsidRPr="00505433">
        <w:rPr>
          <w:b/>
          <w:szCs w:val="24"/>
          <w:u w:val="single"/>
        </w:rPr>
        <w:t xml:space="preserve">Câu 3 (3 điểm): </w:t>
      </w:r>
    </w:p>
    <w:p w14:paraId="40D936C9" w14:textId="77777777" w:rsidR="006741E6" w:rsidRPr="00505433" w:rsidRDefault="006741E6" w:rsidP="006741E6">
      <w:pPr>
        <w:spacing w:line="312" w:lineRule="auto"/>
        <w:ind w:firstLine="284"/>
        <w:rPr>
          <w:szCs w:val="24"/>
        </w:rPr>
      </w:pPr>
      <w:r w:rsidRPr="00505433">
        <w:rPr>
          <w:szCs w:val="24"/>
        </w:rPr>
        <w:t>Hãy trình bày đẩy đủ các nội dung và yêu cầu cần thiết để quản lý chất lượng công việc bảo trì xây dựng một cách hiệu quả.</w:t>
      </w:r>
    </w:p>
    <w:p w14:paraId="6817A0F9" w14:textId="77777777" w:rsidR="006741E6" w:rsidRPr="00505433" w:rsidRDefault="006741E6" w:rsidP="006741E6">
      <w:pPr>
        <w:spacing w:before="120" w:line="312" w:lineRule="auto"/>
        <w:rPr>
          <w:b/>
          <w:szCs w:val="24"/>
          <w:u w:val="single"/>
        </w:rPr>
      </w:pPr>
      <w:r w:rsidRPr="00505433">
        <w:rPr>
          <w:b/>
          <w:szCs w:val="24"/>
          <w:u w:val="single"/>
        </w:rPr>
        <w:t xml:space="preserve">Câu 4 (2 điểm): </w:t>
      </w:r>
    </w:p>
    <w:p w14:paraId="6D875622" w14:textId="77777777" w:rsidR="006741E6" w:rsidRPr="00505433" w:rsidRDefault="006741E6" w:rsidP="006741E6">
      <w:pPr>
        <w:spacing w:line="312" w:lineRule="auto"/>
        <w:ind w:firstLine="284"/>
        <w:rPr>
          <w:szCs w:val="24"/>
        </w:rPr>
      </w:pPr>
      <w:bookmarkStart w:id="0" w:name="_Hlk181711865"/>
      <w:r w:rsidRPr="00334C3A">
        <w:rPr>
          <w:szCs w:val="24"/>
        </w:rPr>
        <w:t>Hãy trình bày những lợi ích chính tiềm ẩn của các nguyên tắc quản lý chất lượng của ISO.</w:t>
      </w:r>
    </w:p>
    <w:bookmarkEnd w:id="0"/>
    <w:p w14:paraId="51FE535A" w14:textId="6007338A" w:rsidR="006741E6" w:rsidRDefault="006741E6" w:rsidP="002D2854">
      <w:pPr>
        <w:rPr>
          <w:b/>
          <w:color w:val="FF0000"/>
          <w:szCs w:val="26"/>
        </w:rPr>
      </w:pPr>
    </w:p>
    <w:p w14:paraId="0F5120E2" w14:textId="77777777" w:rsidR="00F1559F" w:rsidRDefault="00F1559F" w:rsidP="002D2854">
      <w:pPr>
        <w:rPr>
          <w:b/>
          <w:color w:val="FF0000"/>
          <w:szCs w:val="26"/>
        </w:rPr>
      </w:pPr>
    </w:p>
    <w:p w14:paraId="03585BCF" w14:textId="68CA0839" w:rsidR="00AD6979" w:rsidRDefault="00AD6979" w:rsidP="002D2854">
      <w:pPr>
        <w:rPr>
          <w:b/>
          <w:color w:val="FF0000"/>
          <w:szCs w:val="26"/>
        </w:rPr>
      </w:pPr>
    </w:p>
    <w:p w14:paraId="29AA74A2" w14:textId="3E2DB6D1" w:rsidR="00AD6979" w:rsidRDefault="00AD6979" w:rsidP="002D2854">
      <w:pPr>
        <w:rPr>
          <w:b/>
          <w:color w:val="FF0000"/>
          <w:szCs w:val="26"/>
        </w:rPr>
      </w:pPr>
    </w:p>
    <w:p w14:paraId="7ACB3767" w14:textId="624CEA9F" w:rsidR="00AD6979" w:rsidRDefault="00AD6979" w:rsidP="002D2854">
      <w:pPr>
        <w:rPr>
          <w:b/>
          <w:color w:val="FF0000"/>
          <w:szCs w:val="26"/>
        </w:rPr>
      </w:pPr>
    </w:p>
    <w:p w14:paraId="3BD1B033" w14:textId="77777777" w:rsidR="00AD6979" w:rsidRDefault="00AD6979" w:rsidP="002D2854">
      <w:pPr>
        <w:rPr>
          <w:b/>
          <w:color w:val="FF0000"/>
          <w:szCs w:val="26"/>
        </w:rPr>
      </w:pPr>
    </w:p>
    <w:p w14:paraId="03405793" w14:textId="56942622" w:rsidR="00AD6979" w:rsidRDefault="006378B0" w:rsidP="00AD6979">
      <w:pPr>
        <w:jc w:val="center"/>
        <w:rPr>
          <w:b/>
          <w:szCs w:val="26"/>
        </w:rPr>
      </w:pPr>
      <w:bookmarkStart w:id="1" w:name="_Hlk150160204"/>
      <w:r>
        <w:rPr>
          <w:b/>
          <w:szCs w:val="26"/>
        </w:rPr>
        <w:t>ĐÁP ÁP</w:t>
      </w:r>
      <w:r w:rsidR="00CC379B">
        <w:rPr>
          <w:b/>
          <w:szCs w:val="26"/>
        </w:rPr>
        <w:t xml:space="preserve"> VÀ </w:t>
      </w:r>
      <w:r w:rsidR="00A14819">
        <w:rPr>
          <w:b/>
          <w:szCs w:val="26"/>
        </w:rPr>
        <w:t>THANG ĐIỂM</w:t>
      </w:r>
    </w:p>
    <w:p w14:paraId="0C87BC73" w14:textId="4E552FF0" w:rsidR="00F16D7F" w:rsidRPr="002E4975" w:rsidRDefault="00F16D7F" w:rsidP="00AD6979">
      <w:pPr>
        <w:jc w:val="center"/>
        <w:rPr>
          <w:b/>
          <w:sz w:val="24"/>
          <w:szCs w:val="24"/>
        </w:rPr>
      </w:pPr>
    </w:p>
    <w:tbl>
      <w:tblPr>
        <w:tblStyle w:val="TableGrid"/>
        <w:tblW w:w="10193" w:type="dxa"/>
        <w:tblInd w:w="-275" w:type="dxa"/>
        <w:tblLayout w:type="fixed"/>
        <w:tblLook w:val="04A0" w:firstRow="1" w:lastRow="0" w:firstColumn="1" w:lastColumn="0" w:noHBand="0" w:noVBand="1"/>
      </w:tblPr>
      <w:tblGrid>
        <w:gridCol w:w="837"/>
        <w:gridCol w:w="426"/>
        <w:gridCol w:w="7087"/>
        <w:gridCol w:w="851"/>
        <w:gridCol w:w="992"/>
      </w:tblGrid>
      <w:tr w:rsidR="00F16D7F" w:rsidRPr="00DD63DC" w14:paraId="57781959" w14:textId="77777777" w:rsidTr="00B7259B">
        <w:trPr>
          <w:tblHeader/>
        </w:trPr>
        <w:tc>
          <w:tcPr>
            <w:tcW w:w="837" w:type="dxa"/>
            <w:vAlign w:val="center"/>
          </w:tcPr>
          <w:p w14:paraId="32759A6C" w14:textId="78C37C3A" w:rsidR="00F16D7F" w:rsidRPr="00DD63DC" w:rsidRDefault="00F16D7F" w:rsidP="00CE1319">
            <w:pPr>
              <w:jc w:val="center"/>
              <w:rPr>
                <w:b/>
                <w:bCs/>
                <w:sz w:val="24"/>
                <w:szCs w:val="24"/>
              </w:rPr>
            </w:pPr>
            <w:r w:rsidRPr="00DD63DC">
              <w:rPr>
                <w:b/>
                <w:bCs/>
                <w:sz w:val="24"/>
                <w:szCs w:val="24"/>
              </w:rPr>
              <w:t>Câu</w:t>
            </w:r>
            <w:r>
              <w:rPr>
                <w:b/>
                <w:bCs/>
                <w:sz w:val="24"/>
                <w:szCs w:val="24"/>
              </w:rPr>
              <w:t xml:space="preserve"> hỏi</w:t>
            </w:r>
          </w:p>
        </w:tc>
        <w:tc>
          <w:tcPr>
            <w:tcW w:w="426" w:type="dxa"/>
            <w:vAlign w:val="center"/>
          </w:tcPr>
          <w:p w14:paraId="64B1DD40" w14:textId="77777777" w:rsidR="00F16D7F" w:rsidRPr="00DD63DC" w:rsidRDefault="00F16D7F" w:rsidP="00CE1319">
            <w:pPr>
              <w:jc w:val="center"/>
              <w:rPr>
                <w:b/>
                <w:bCs/>
                <w:sz w:val="24"/>
                <w:szCs w:val="24"/>
              </w:rPr>
            </w:pPr>
            <w:r w:rsidRPr="00DD63DC">
              <w:rPr>
                <w:b/>
                <w:bCs/>
                <w:sz w:val="24"/>
                <w:szCs w:val="24"/>
              </w:rPr>
              <w:t>Ý</w:t>
            </w:r>
          </w:p>
        </w:tc>
        <w:tc>
          <w:tcPr>
            <w:tcW w:w="7087" w:type="dxa"/>
            <w:vAlign w:val="center"/>
          </w:tcPr>
          <w:p w14:paraId="1681CD0C" w14:textId="24F96A42" w:rsidR="00F16D7F" w:rsidRPr="00DD63DC" w:rsidRDefault="00F16D7F" w:rsidP="00CE1319">
            <w:pPr>
              <w:jc w:val="center"/>
              <w:rPr>
                <w:b/>
                <w:bCs/>
                <w:sz w:val="24"/>
                <w:szCs w:val="24"/>
              </w:rPr>
            </w:pPr>
            <w:r w:rsidRPr="00DD63DC">
              <w:rPr>
                <w:b/>
                <w:bCs/>
                <w:sz w:val="24"/>
                <w:szCs w:val="24"/>
              </w:rPr>
              <w:t>Nội dung</w:t>
            </w:r>
            <w:r>
              <w:rPr>
                <w:b/>
                <w:bCs/>
                <w:sz w:val="24"/>
                <w:szCs w:val="24"/>
              </w:rPr>
              <w:t xml:space="preserve"> đáp án</w:t>
            </w:r>
          </w:p>
        </w:tc>
        <w:tc>
          <w:tcPr>
            <w:tcW w:w="851" w:type="dxa"/>
            <w:vAlign w:val="center"/>
          </w:tcPr>
          <w:p w14:paraId="0CA41550" w14:textId="77777777" w:rsidR="00F16D7F" w:rsidRPr="00DD63DC" w:rsidRDefault="00F16D7F" w:rsidP="00CE1319">
            <w:pPr>
              <w:ind w:left="-57" w:right="-57"/>
              <w:jc w:val="center"/>
              <w:rPr>
                <w:b/>
                <w:bCs/>
                <w:sz w:val="24"/>
                <w:szCs w:val="24"/>
              </w:rPr>
            </w:pPr>
            <w:r w:rsidRPr="00DD63DC">
              <w:rPr>
                <w:b/>
                <w:bCs/>
                <w:sz w:val="24"/>
                <w:szCs w:val="24"/>
              </w:rPr>
              <w:t>Thang điểm</w:t>
            </w:r>
          </w:p>
        </w:tc>
        <w:tc>
          <w:tcPr>
            <w:tcW w:w="992" w:type="dxa"/>
            <w:vAlign w:val="center"/>
          </w:tcPr>
          <w:p w14:paraId="0DD24A46" w14:textId="77777777" w:rsidR="00F16D7F" w:rsidRPr="00DD63DC" w:rsidRDefault="00F16D7F" w:rsidP="00CE1319">
            <w:pPr>
              <w:ind w:left="-57" w:right="-57"/>
              <w:jc w:val="center"/>
              <w:rPr>
                <w:b/>
                <w:bCs/>
                <w:sz w:val="24"/>
                <w:szCs w:val="24"/>
              </w:rPr>
            </w:pPr>
            <w:r w:rsidRPr="00DD63DC">
              <w:rPr>
                <w:b/>
                <w:bCs/>
                <w:sz w:val="24"/>
                <w:szCs w:val="24"/>
              </w:rPr>
              <w:t>Điểm chấm</w:t>
            </w:r>
          </w:p>
        </w:tc>
      </w:tr>
      <w:tr w:rsidR="00F16D7F" w:rsidRPr="00DD63DC" w14:paraId="516CCE0E" w14:textId="77777777" w:rsidTr="00B7259B">
        <w:trPr>
          <w:trHeight w:val="384"/>
        </w:trPr>
        <w:tc>
          <w:tcPr>
            <w:tcW w:w="837" w:type="dxa"/>
            <w:vMerge w:val="restart"/>
            <w:vAlign w:val="center"/>
          </w:tcPr>
          <w:p w14:paraId="357154D5" w14:textId="7FE1C01B" w:rsidR="00F16D7F" w:rsidRPr="00B7259B" w:rsidRDefault="00B7259B" w:rsidP="00F16D7F">
            <w:pPr>
              <w:jc w:val="center"/>
              <w:rPr>
                <w:b/>
                <w:bCs/>
                <w:sz w:val="24"/>
                <w:szCs w:val="24"/>
              </w:rPr>
            </w:pPr>
            <w:r>
              <w:rPr>
                <w:b/>
                <w:bCs/>
                <w:sz w:val="24"/>
                <w:szCs w:val="24"/>
              </w:rPr>
              <w:t xml:space="preserve">Câu </w:t>
            </w:r>
            <w:r w:rsidR="00F16D7F" w:rsidRPr="00B7259B">
              <w:rPr>
                <w:b/>
                <w:bCs/>
                <w:sz w:val="24"/>
                <w:szCs w:val="24"/>
              </w:rPr>
              <w:t>1</w:t>
            </w:r>
          </w:p>
        </w:tc>
        <w:tc>
          <w:tcPr>
            <w:tcW w:w="426" w:type="dxa"/>
            <w:vAlign w:val="center"/>
          </w:tcPr>
          <w:p w14:paraId="57D03FA0" w14:textId="77777777" w:rsidR="00F16D7F" w:rsidRPr="00DD63DC" w:rsidRDefault="00F16D7F" w:rsidP="00F16D7F">
            <w:pPr>
              <w:jc w:val="center"/>
              <w:rPr>
                <w:sz w:val="24"/>
                <w:szCs w:val="24"/>
              </w:rPr>
            </w:pPr>
            <w:r w:rsidRPr="00DD63DC">
              <w:rPr>
                <w:sz w:val="24"/>
                <w:szCs w:val="24"/>
              </w:rPr>
              <w:t>1</w:t>
            </w:r>
          </w:p>
        </w:tc>
        <w:tc>
          <w:tcPr>
            <w:tcW w:w="7087" w:type="dxa"/>
            <w:vAlign w:val="center"/>
          </w:tcPr>
          <w:p w14:paraId="6B25CB91" w14:textId="2E8222AA" w:rsidR="00F16D7F" w:rsidRPr="00DD63DC" w:rsidRDefault="00F16D7F" w:rsidP="00F16D7F">
            <w:pPr>
              <w:rPr>
                <w:sz w:val="24"/>
                <w:szCs w:val="24"/>
              </w:rPr>
            </w:pPr>
            <w:r>
              <w:rPr>
                <w:sz w:val="24"/>
                <w:szCs w:val="24"/>
              </w:rPr>
              <w:t xml:space="preserve">Liệt kê được các nội dung chính về quy trình kiểm soát chất lượng: </w:t>
            </w:r>
            <w:r w:rsidRPr="00956E3C">
              <w:rPr>
                <w:sz w:val="24"/>
                <w:szCs w:val="24"/>
              </w:rPr>
              <w:t>kết quả đo lường, các sản phẩm đã kiểm tra, thông tin kết quả thực hiện công việc, các đề nghị thay đổi, cập nhật kế hoạch QLCL, cập nhật kế hoạch cải tiến, cập nhật các tài sản quy trình</w:t>
            </w:r>
          </w:p>
        </w:tc>
        <w:tc>
          <w:tcPr>
            <w:tcW w:w="851" w:type="dxa"/>
            <w:vAlign w:val="center"/>
          </w:tcPr>
          <w:p w14:paraId="23FF6FD7" w14:textId="0478EAB0" w:rsidR="00F16D7F" w:rsidRPr="00DD63DC" w:rsidRDefault="00F16D7F" w:rsidP="00F16D7F">
            <w:pPr>
              <w:jc w:val="center"/>
              <w:rPr>
                <w:sz w:val="24"/>
                <w:szCs w:val="24"/>
              </w:rPr>
            </w:pPr>
            <w:r>
              <w:rPr>
                <w:sz w:val="24"/>
                <w:szCs w:val="24"/>
              </w:rPr>
              <w:t>0,5</w:t>
            </w:r>
          </w:p>
        </w:tc>
        <w:tc>
          <w:tcPr>
            <w:tcW w:w="992" w:type="dxa"/>
            <w:vAlign w:val="center"/>
          </w:tcPr>
          <w:p w14:paraId="19724FD1" w14:textId="77777777" w:rsidR="00F16D7F" w:rsidRPr="00DD63DC" w:rsidRDefault="00F16D7F" w:rsidP="00F16D7F">
            <w:pPr>
              <w:rPr>
                <w:sz w:val="24"/>
                <w:szCs w:val="24"/>
              </w:rPr>
            </w:pPr>
          </w:p>
        </w:tc>
      </w:tr>
      <w:tr w:rsidR="00F16D7F" w:rsidRPr="00DD63DC" w14:paraId="4934A6F1" w14:textId="77777777" w:rsidTr="00B7259B">
        <w:tc>
          <w:tcPr>
            <w:tcW w:w="837" w:type="dxa"/>
            <w:vMerge/>
            <w:vAlign w:val="center"/>
          </w:tcPr>
          <w:p w14:paraId="5629D3B7" w14:textId="77777777" w:rsidR="00F16D7F" w:rsidRPr="00DD63DC" w:rsidRDefault="00F16D7F" w:rsidP="00F16D7F">
            <w:pPr>
              <w:jc w:val="center"/>
              <w:rPr>
                <w:sz w:val="24"/>
                <w:szCs w:val="24"/>
              </w:rPr>
            </w:pPr>
          </w:p>
        </w:tc>
        <w:tc>
          <w:tcPr>
            <w:tcW w:w="426" w:type="dxa"/>
            <w:vAlign w:val="center"/>
          </w:tcPr>
          <w:p w14:paraId="1DABEB26" w14:textId="77777777" w:rsidR="00F16D7F" w:rsidRPr="00DD63DC" w:rsidRDefault="00F16D7F" w:rsidP="00F16D7F">
            <w:pPr>
              <w:jc w:val="center"/>
              <w:rPr>
                <w:sz w:val="24"/>
                <w:szCs w:val="24"/>
              </w:rPr>
            </w:pPr>
            <w:r w:rsidRPr="00DD63DC">
              <w:rPr>
                <w:sz w:val="24"/>
                <w:szCs w:val="24"/>
              </w:rPr>
              <w:t>2</w:t>
            </w:r>
          </w:p>
        </w:tc>
        <w:tc>
          <w:tcPr>
            <w:tcW w:w="7087" w:type="dxa"/>
            <w:vAlign w:val="center"/>
          </w:tcPr>
          <w:p w14:paraId="6768D836" w14:textId="2DD012DE" w:rsidR="00F16D7F" w:rsidRPr="00DD63DC" w:rsidRDefault="00F16D7F" w:rsidP="00F16D7F">
            <w:pPr>
              <w:rPr>
                <w:sz w:val="24"/>
                <w:szCs w:val="24"/>
              </w:rPr>
            </w:pPr>
            <w:r>
              <w:rPr>
                <w:sz w:val="24"/>
                <w:szCs w:val="24"/>
              </w:rPr>
              <w:t>Trình bày được các nội dung chi tiết về quy trình kiểm soát chất lượng được liệt kê trong Ý 1</w:t>
            </w:r>
          </w:p>
        </w:tc>
        <w:tc>
          <w:tcPr>
            <w:tcW w:w="851" w:type="dxa"/>
            <w:vAlign w:val="center"/>
          </w:tcPr>
          <w:p w14:paraId="3C3B6D6E" w14:textId="22709994" w:rsidR="00F16D7F" w:rsidRPr="00DD63DC" w:rsidRDefault="00F16D7F" w:rsidP="00F16D7F">
            <w:pPr>
              <w:jc w:val="center"/>
              <w:rPr>
                <w:sz w:val="24"/>
                <w:szCs w:val="24"/>
              </w:rPr>
            </w:pPr>
            <w:r>
              <w:rPr>
                <w:sz w:val="24"/>
                <w:szCs w:val="24"/>
              </w:rPr>
              <w:t>1,5</w:t>
            </w:r>
          </w:p>
        </w:tc>
        <w:tc>
          <w:tcPr>
            <w:tcW w:w="992" w:type="dxa"/>
            <w:vAlign w:val="center"/>
          </w:tcPr>
          <w:p w14:paraId="4EE1D852" w14:textId="77777777" w:rsidR="00F16D7F" w:rsidRPr="00DD63DC" w:rsidRDefault="00F16D7F" w:rsidP="00F16D7F">
            <w:pPr>
              <w:rPr>
                <w:sz w:val="24"/>
                <w:szCs w:val="24"/>
              </w:rPr>
            </w:pPr>
          </w:p>
        </w:tc>
      </w:tr>
      <w:tr w:rsidR="00F16D7F" w:rsidRPr="00DD63DC" w14:paraId="0C23ADC8" w14:textId="77777777" w:rsidTr="00B7259B">
        <w:tc>
          <w:tcPr>
            <w:tcW w:w="837" w:type="dxa"/>
            <w:vMerge/>
            <w:vAlign w:val="center"/>
          </w:tcPr>
          <w:p w14:paraId="7A52F033" w14:textId="77777777" w:rsidR="00F16D7F" w:rsidRPr="00DD63DC" w:rsidRDefault="00F16D7F" w:rsidP="00F16D7F">
            <w:pPr>
              <w:jc w:val="center"/>
              <w:rPr>
                <w:sz w:val="24"/>
                <w:szCs w:val="24"/>
              </w:rPr>
            </w:pPr>
          </w:p>
        </w:tc>
        <w:tc>
          <w:tcPr>
            <w:tcW w:w="426" w:type="dxa"/>
            <w:vAlign w:val="center"/>
          </w:tcPr>
          <w:p w14:paraId="5AD5DF85" w14:textId="77777777" w:rsidR="00F16D7F" w:rsidRPr="00DD63DC" w:rsidRDefault="00F16D7F" w:rsidP="00F16D7F">
            <w:pPr>
              <w:jc w:val="center"/>
              <w:rPr>
                <w:sz w:val="24"/>
                <w:szCs w:val="24"/>
              </w:rPr>
            </w:pPr>
          </w:p>
        </w:tc>
        <w:tc>
          <w:tcPr>
            <w:tcW w:w="7087" w:type="dxa"/>
            <w:vAlign w:val="center"/>
          </w:tcPr>
          <w:p w14:paraId="59ECC90E" w14:textId="77777777" w:rsidR="00F16D7F" w:rsidRPr="00DD63DC" w:rsidRDefault="00F16D7F" w:rsidP="00F16D7F">
            <w:pPr>
              <w:jc w:val="center"/>
              <w:rPr>
                <w:sz w:val="24"/>
                <w:szCs w:val="24"/>
              </w:rPr>
            </w:pPr>
            <w:r w:rsidRPr="00DD63DC">
              <w:rPr>
                <w:b/>
                <w:bCs/>
                <w:sz w:val="24"/>
                <w:szCs w:val="24"/>
              </w:rPr>
              <w:t>Điểm Câu 1</w:t>
            </w:r>
          </w:p>
        </w:tc>
        <w:tc>
          <w:tcPr>
            <w:tcW w:w="851" w:type="dxa"/>
            <w:vAlign w:val="center"/>
          </w:tcPr>
          <w:p w14:paraId="6BEA12D2" w14:textId="77777777" w:rsidR="00F16D7F" w:rsidRPr="00DD63DC" w:rsidRDefault="00F16D7F" w:rsidP="00F16D7F">
            <w:pPr>
              <w:jc w:val="center"/>
              <w:rPr>
                <w:b/>
                <w:bCs/>
                <w:sz w:val="24"/>
                <w:szCs w:val="24"/>
              </w:rPr>
            </w:pPr>
            <w:r w:rsidRPr="00DD63DC">
              <w:rPr>
                <w:b/>
                <w:bCs/>
                <w:sz w:val="24"/>
                <w:szCs w:val="24"/>
              </w:rPr>
              <w:t>2,0</w:t>
            </w:r>
          </w:p>
        </w:tc>
        <w:tc>
          <w:tcPr>
            <w:tcW w:w="992" w:type="dxa"/>
            <w:vAlign w:val="center"/>
          </w:tcPr>
          <w:p w14:paraId="0DE10258" w14:textId="77777777" w:rsidR="00F16D7F" w:rsidRPr="00DD63DC" w:rsidRDefault="00F16D7F" w:rsidP="00F16D7F">
            <w:pPr>
              <w:rPr>
                <w:sz w:val="24"/>
                <w:szCs w:val="24"/>
              </w:rPr>
            </w:pPr>
          </w:p>
        </w:tc>
      </w:tr>
      <w:tr w:rsidR="00F16D7F" w:rsidRPr="00DD63DC" w14:paraId="3F1FAA0D" w14:textId="77777777" w:rsidTr="00B7259B">
        <w:tc>
          <w:tcPr>
            <w:tcW w:w="837" w:type="dxa"/>
            <w:vMerge w:val="restart"/>
            <w:vAlign w:val="center"/>
          </w:tcPr>
          <w:p w14:paraId="4FCE93E4" w14:textId="564B5D25" w:rsidR="00F16D7F" w:rsidRPr="00B7259B" w:rsidRDefault="00B7259B" w:rsidP="00F16D7F">
            <w:pPr>
              <w:jc w:val="center"/>
              <w:rPr>
                <w:b/>
                <w:bCs/>
                <w:sz w:val="24"/>
                <w:szCs w:val="24"/>
              </w:rPr>
            </w:pPr>
            <w:r w:rsidRPr="00B7259B">
              <w:rPr>
                <w:b/>
                <w:bCs/>
                <w:sz w:val="24"/>
                <w:szCs w:val="24"/>
              </w:rPr>
              <w:t>Câu 2</w:t>
            </w:r>
          </w:p>
        </w:tc>
        <w:tc>
          <w:tcPr>
            <w:tcW w:w="426" w:type="dxa"/>
            <w:vAlign w:val="center"/>
          </w:tcPr>
          <w:p w14:paraId="430C818C" w14:textId="77777777" w:rsidR="00F16D7F" w:rsidRPr="00DD63DC" w:rsidRDefault="00F16D7F" w:rsidP="00F16D7F">
            <w:pPr>
              <w:jc w:val="center"/>
              <w:rPr>
                <w:sz w:val="24"/>
                <w:szCs w:val="24"/>
              </w:rPr>
            </w:pPr>
            <w:r>
              <w:rPr>
                <w:sz w:val="24"/>
                <w:szCs w:val="24"/>
              </w:rPr>
              <w:t>1</w:t>
            </w:r>
          </w:p>
        </w:tc>
        <w:tc>
          <w:tcPr>
            <w:tcW w:w="7087" w:type="dxa"/>
            <w:vAlign w:val="center"/>
          </w:tcPr>
          <w:p w14:paraId="51D2AB07" w14:textId="018D7726" w:rsidR="00F16D7F" w:rsidRPr="00DD63DC" w:rsidRDefault="00F16D7F" w:rsidP="00F16D7F">
            <w:pPr>
              <w:rPr>
                <w:sz w:val="24"/>
                <w:szCs w:val="24"/>
              </w:rPr>
            </w:pPr>
            <w:r>
              <w:rPr>
                <w:sz w:val="24"/>
                <w:szCs w:val="24"/>
              </w:rPr>
              <w:t>Trình bày được các hoạt động quản lý chất lượng trong thi công xây dựng của chủ đầu tư gồm: kiểm tra và giám sát cho VLXD, thiết bị và trong quá trình thi công; trách nhiệm</w:t>
            </w:r>
          </w:p>
        </w:tc>
        <w:tc>
          <w:tcPr>
            <w:tcW w:w="851" w:type="dxa"/>
            <w:vAlign w:val="center"/>
          </w:tcPr>
          <w:p w14:paraId="19F81D36" w14:textId="77777777" w:rsidR="00F16D7F" w:rsidRPr="00DD63DC" w:rsidRDefault="00F16D7F" w:rsidP="00F16D7F">
            <w:pPr>
              <w:jc w:val="center"/>
              <w:rPr>
                <w:sz w:val="24"/>
                <w:szCs w:val="24"/>
              </w:rPr>
            </w:pPr>
            <w:r>
              <w:rPr>
                <w:sz w:val="24"/>
                <w:szCs w:val="24"/>
              </w:rPr>
              <w:t>1,5</w:t>
            </w:r>
          </w:p>
        </w:tc>
        <w:tc>
          <w:tcPr>
            <w:tcW w:w="992" w:type="dxa"/>
            <w:vAlign w:val="center"/>
          </w:tcPr>
          <w:p w14:paraId="5E856925" w14:textId="77777777" w:rsidR="00F16D7F" w:rsidRPr="00DD63DC" w:rsidRDefault="00F16D7F" w:rsidP="00F16D7F">
            <w:pPr>
              <w:rPr>
                <w:sz w:val="24"/>
                <w:szCs w:val="24"/>
              </w:rPr>
            </w:pPr>
          </w:p>
        </w:tc>
      </w:tr>
      <w:tr w:rsidR="00F16D7F" w:rsidRPr="00DD63DC" w14:paraId="08084AC6" w14:textId="77777777" w:rsidTr="00B7259B">
        <w:tc>
          <w:tcPr>
            <w:tcW w:w="837" w:type="dxa"/>
            <w:vMerge/>
            <w:vAlign w:val="center"/>
          </w:tcPr>
          <w:p w14:paraId="3CCB86FF" w14:textId="77777777" w:rsidR="00F16D7F" w:rsidRPr="00DD63DC" w:rsidRDefault="00F16D7F" w:rsidP="00F16D7F">
            <w:pPr>
              <w:jc w:val="center"/>
              <w:rPr>
                <w:sz w:val="24"/>
                <w:szCs w:val="24"/>
              </w:rPr>
            </w:pPr>
          </w:p>
        </w:tc>
        <w:tc>
          <w:tcPr>
            <w:tcW w:w="426" w:type="dxa"/>
            <w:vAlign w:val="center"/>
          </w:tcPr>
          <w:p w14:paraId="6706A90B" w14:textId="77777777" w:rsidR="00F16D7F" w:rsidRPr="00DD63DC" w:rsidRDefault="00F16D7F" w:rsidP="00F16D7F">
            <w:pPr>
              <w:jc w:val="center"/>
              <w:rPr>
                <w:sz w:val="24"/>
                <w:szCs w:val="24"/>
              </w:rPr>
            </w:pPr>
            <w:r>
              <w:rPr>
                <w:sz w:val="24"/>
                <w:szCs w:val="24"/>
              </w:rPr>
              <w:t>2</w:t>
            </w:r>
          </w:p>
        </w:tc>
        <w:tc>
          <w:tcPr>
            <w:tcW w:w="7087" w:type="dxa"/>
            <w:vAlign w:val="center"/>
          </w:tcPr>
          <w:p w14:paraId="059004FC" w14:textId="33B2FDFD" w:rsidR="00F16D7F" w:rsidRPr="00DD63DC" w:rsidRDefault="00F16D7F" w:rsidP="00F16D7F">
            <w:pPr>
              <w:rPr>
                <w:sz w:val="24"/>
                <w:szCs w:val="24"/>
              </w:rPr>
            </w:pPr>
            <w:r>
              <w:rPr>
                <w:sz w:val="24"/>
                <w:szCs w:val="24"/>
              </w:rPr>
              <w:t>Trình bày được các hoạt động quản lý chất lượng trong thi công xây dựng của nhà thầu gồm: thiết lập hệ thống QLCL; thực hiện thí nghiệm; lập quy trình quản lý thi công; kiểm tra ATLĐ &amp; VSMT; nghiệm thu, lập bản vẽ hoàn công; các công tác khác</w:t>
            </w:r>
          </w:p>
        </w:tc>
        <w:tc>
          <w:tcPr>
            <w:tcW w:w="851" w:type="dxa"/>
            <w:vAlign w:val="center"/>
          </w:tcPr>
          <w:p w14:paraId="011BDFF0" w14:textId="77777777" w:rsidR="00F16D7F" w:rsidRPr="00DD63DC" w:rsidRDefault="00F16D7F" w:rsidP="00F16D7F">
            <w:pPr>
              <w:jc w:val="center"/>
              <w:rPr>
                <w:sz w:val="24"/>
                <w:szCs w:val="24"/>
              </w:rPr>
            </w:pPr>
            <w:r>
              <w:rPr>
                <w:sz w:val="24"/>
                <w:szCs w:val="24"/>
              </w:rPr>
              <w:t>1,5</w:t>
            </w:r>
          </w:p>
        </w:tc>
        <w:tc>
          <w:tcPr>
            <w:tcW w:w="992" w:type="dxa"/>
            <w:vAlign w:val="center"/>
          </w:tcPr>
          <w:p w14:paraId="256AA9FE" w14:textId="77777777" w:rsidR="00F16D7F" w:rsidRPr="00DD63DC" w:rsidRDefault="00F16D7F" w:rsidP="00F16D7F">
            <w:pPr>
              <w:rPr>
                <w:sz w:val="24"/>
                <w:szCs w:val="24"/>
              </w:rPr>
            </w:pPr>
          </w:p>
        </w:tc>
      </w:tr>
      <w:tr w:rsidR="00F16D7F" w:rsidRPr="00DD63DC" w14:paraId="3341EF4E" w14:textId="77777777" w:rsidTr="00B7259B">
        <w:tc>
          <w:tcPr>
            <w:tcW w:w="837" w:type="dxa"/>
            <w:vMerge/>
            <w:vAlign w:val="center"/>
          </w:tcPr>
          <w:p w14:paraId="41293036" w14:textId="77777777" w:rsidR="00F16D7F" w:rsidRPr="00DD63DC" w:rsidRDefault="00F16D7F" w:rsidP="00F16D7F">
            <w:pPr>
              <w:jc w:val="center"/>
              <w:rPr>
                <w:sz w:val="24"/>
                <w:szCs w:val="24"/>
              </w:rPr>
            </w:pPr>
          </w:p>
        </w:tc>
        <w:tc>
          <w:tcPr>
            <w:tcW w:w="426" w:type="dxa"/>
            <w:vAlign w:val="center"/>
          </w:tcPr>
          <w:p w14:paraId="642B5222" w14:textId="77777777" w:rsidR="00F16D7F" w:rsidRPr="00DD63DC" w:rsidRDefault="00F16D7F" w:rsidP="00F16D7F">
            <w:pPr>
              <w:jc w:val="center"/>
              <w:rPr>
                <w:sz w:val="24"/>
                <w:szCs w:val="24"/>
              </w:rPr>
            </w:pPr>
          </w:p>
        </w:tc>
        <w:tc>
          <w:tcPr>
            <w:tcW w:w="7087" w:type="dxa"/>
            <w:vAlign w:val="center"/>
          </w:tcPr>
          <w:p w14:paraId="6CFAC1A8" w14:textId="77777777" w:rsidR="00F16D7F" w:rsidRPr="00DD63DC" w:rsidRDefault="00F16D7F" w:rsidP="00F16D7F">
            <w:pPr>
              <w:jc w:val="center"/>
              <w:rPr>
                <w:sz w:val="24"/>
                <w:szCs w:val="24"/>
              </w:rPr>
            </w:pPr>
            <w:r w:rsidRPr="00DD63DC">
              <w:rPr>
                <w:b/>
                <w:bCs/>
                <w:sz w:val="24"/>
                <w:szCs w:val="24"/>
              </w:rPr>
              <w:t xml:space="preserve">Điểm Câu </w:t>
            </w:r>
            <w:r>
              <w:rPr>
                <w:b/>
                <w:bCs/>
                <w:sz w:val="24"/>
                <w:szCs w:val="24"/>
              </w:rPr>
              <w:t>2</w:t>
            </w:r>
          </w:p>
        </w:tc>
        <w:tc>
          <w:tcPr>
            <w:tcW w:w="851" w:type="dxa"/>
            <w:vAlign w:val="center"/>
          </w:tcPr>
          <w:p w14:paraId="6AE44C08" w14:textId="77777777" w:rsidR="00F16D7F" w:rsidRPr="00AE643B" w:rsidRDefault="00F16D7F" w:rsidP="00F16D7F">
            <w:pPr>
              <w:jc w:val="center"/>
              <w:rPr>
                <w:b/>
                <w:bCs/>
                <w:sz w:val="24"/>
                <w:szCs w:val="24"/>
              </w:rPr>
            </w:pPr>
            <w:r w:rsidRPr="00AE643B">
              <w:rPr>
                <w:b/>
                <w:bCs/>
                <w:sz w:val="24"/>
                <w:szCs w:val="24"/>
              </w:rPr>
              <w:t>3,0</w:t>
            </w:r>
          </w:p>
        </w:tc>
        <w:tc>
          <w:tcPr>
            <w:tcW w:w="992" w:type="dxa"/>
            <w:vAlign w:val="center"/>
          </w:tcPr>
          <w:p w14:paraId="5345AE70" w14:textId="77777777" w:rsidR="00F16D7F" w:rsidRPr="00DD63DC" w:rsidRDefault="00F16D7F" w:rsidP="00F16D7F">
            <w:pPr>
              <w:rPr>
                <w:sz w:val="24"/>
                <w:szCs w:val="24"/>
              </w:rPr>
            </w:pPr>
          </w:p>
        </w:tc>
      </w:tr>
      <w:tr w:rsidR="00F16D7F" w:rsidRPr="00DD63DC" w14:paraId="67F8EC41" w14:textId="77777777" w:rsidTr="00B7259B">
        <w:tc>
          <w:tcPr>
            <w:tcW w:w="837" w:type="dxa"/>
            <w:vMerge w:val="restart"/>
            <w:vAlign w:val="center"/>
          </w:tcPr>
          <w:p w14:paraId="03865D67" w14:textId="73D8F9E8" w:rsidR="00F16D7F" w:rsidRPr="00B7259B" w:rsidRDefault="00B7259B" w:rsidP="00F16D7F">
            <w:pPr>
              <w:jc w:val="center"/>
              <w:rPr>
                <w:b/>
                <w:bCs/>
                <w:sz w:val="24"/>
                <w:szCs w:val="24"/>
              </w:rPr>
            </w:pPr>
            <w:r w:rsidRPr="00B7259B">
              <w:rPr>
                <w:b/>
                <w:bCs/>
                <w:sz w:val="24"/>
                <w:szCs w:val="24"/>
              </w:rPr>
              <w:t xml:space="preserve">Câu </w:t>
            </w:r>
            <w:r w:rsidR="00F16D7F" w:rsidRPr="00B7259B">
              <w:rPr>
                <w:b/>
                <w:bCs/>
                <w:sz w:val="24"/>
                <w:szCs w:val="24"/>
              </w:rPr>
              <w:t>3</w:t>
            </w:r>
          </w:p>
        </w:tc>
        <w:tc>
          <w:tcPr>
            <w:tcW w:w="426" w:type="dxa"/>
            <w:vAlign w:val="center"/>
          </w:tcPr>
          <w:p w14:paraId="54B9F8A1" w14:textId="77777777" w:rsidR="00F16D7F" w:rsidRPr="00DD63DC" w:rsidRDefault="00F16D7F" w:rsidP="00F16D7F">
            <w:pPr>
              <w:jc w:val="center"/>
              <w:rPr>
                <w:sz w:val="24"/>
                <w:szCs w:val="24"/>
              </w:rPr>
            </w:pPr>
            <w:r>
              <w:rPr>
                <w:sz w:val="24"/>
                <w:szCs w:val="24"/>
              </w:rPr>
              <w:t>1</w:t>
            </w:r>
          </w:p>
        </w:tc>
        <w:tc>
          <w:tcPr>
            <w:tcW w:w="7087" w:type="dxa"/>
            <w:vAlign w:val="center"/>
          </w:tcPr>
          <w:p w14:paraId="7D842BE0" w14:textId="584CAC76" w:rsidR="00F16D7F" w:rsidRPr="00DD63DC" w:rsidRDefault="00F16D7F" w:rsidP="00F16D7F">
            <w:pPr>
              <w:rPr>
                <w:sz w:val="24"/>
                <w:szCs w:val="24"/>
              </w:rPr>
            </w:pPr>
            <w:r>
              <w:rPr>
                <w:sz w:val="24"/>
                <w:szCs w:val="24"/>
              </w:rPr>
              <w:t>Trình bày được 6 nội dung liên quan trong QLCL công việc bảo trì công trình xây dựng</w:t>
            </w:r>
          </w:p>
        </w:tc>
        <w:tc>
          <w:tcPr>
            <w:tcW w:w="851" w:type="dxa"/>
            <w:vAlign w:val="center"/>
          </w:tcPr>
          <w:p w14:paraId="52942616" w14:textId="77777777" w:rsidR="00F16D7F" w:rsidRPr="00DD63DC" w:rsidRDefault="00F16D7F" w:rsidP="00F16D7F">
            <w:pPr>
              <w:jc w:val="center"/>
              <w:rPr>
                <w:sz w:val="24"/>
                <w:szCs w:val="24"/>
              </w:rPr>
            </w:pPr>
            <w:r>
              <w:rPr>
                <w:sz w:val="24"/>
                <w:szCs w:val="24"/>
              </w:rPr>
              <w:t>2,0</w:t>
            </w:r>
          </w:p>
        </w:tc>
        <w:tc>
          <w:tcPr>
            <w:tcW w:w="992" w:type="dxa"/>
            <w:vAlign w:val="center"/>
          </w:tcPr>
          <w:p w14:paraId="1886019F" w14:textId="77777777" w:rsidR="00F16D7F" w:rsidRPr="00DD63DC" w:rsidRDefault="00F16D7F" w:rsidP="00F16D7F">
            <w:pPr>
              <w:rPr>
                <w:sz w:val="24"/>
                <w:szCs w:val="24"/>
              </w:rPr>
            </w:pPr>
          </w:p>
        </w:tc>
      </w:tr>
      <w:tr w:rsidR="00F16D7F" w:rsidRPr="00DD63DC" w14:paraId="2DF032BB" w14:textId="77777777" w:rsidTr="00B7259B">
        <w:tc>
          <w:tcPr>
            <w:tcW w:w="837" w:type="dxa"/>
            <w:vMerge/>
            <w:vAlign w:val="center"/>
          </w:tcPr>
          <w:p w14:paraId="538C5BFE" w14:textId="77777777" w:rsidR="00F16D7F" w:rsidRPr="00DD63DC" w:rsidRDefault="00F16D7F" w:rsidP="00F16D7F">
            <w:pPr>
              <w:jc w:val="center"/>
              <w:rPr>
                <w:sz w:val="24"/>
                <w:szCs w:val="24"/>
              </w:rPr>
            </w:pPr>
          </w:p>
        </w:tc>
        <w:tc>
          <w:tcPr>
            <w:tcW w:w="426" w:type="dxa"/>
            <w:vAlign w:val="center"/>
          </w:tcPr>
          <w:p w14:paraId="4AB20C12" w14:textId="77777777" w:rsidR="00F16D7F" w:rsidRPr="00DD63DC" w:rsidRDefault="00F16D7F" w:rsidP="00F16D7F">
            <w:pPr>
              <w:jc w:val="center"/>
              <w:rPr>
                <w:sz w:val="24"/>
                <w:szCs w:val="24"/>
              </w:rPr>
            </w:pPr>
            <w:r>
              <w:rPr>
                <w:sz w:val="24"/>
                <w:szCs w:val="24"/>
              </w:rPr>
              <w:t>2</w:t>
            </w:r>
          </w:p>
        </w:tc>
        <w:tc>
          <w:tcPr>
            <w:tcW w:w="7087" w:type="dxa"/>
            <w:vAlign w:val="center"/>
          </w:tcPr>
          <w:p w14:paraId="2B85DE7D" w14:textId="77777777" w:rsidR="00F16D7F" w:rsidRPr="00DD63DC" w:rsidRDefault="00F16D7F" w:rsidP="00F16D7F">
            <w:pPr>
              <w:rPr>
                <w:sz w:val="24"/>
                <w:szCs w:val="24"/>
              </w:rPr>
            </w:pPr>
            <w:r>
              <w:rPr>
                <w:sz w:val="24"/>
                <w:szCs w:val="24"/>
              </w:rPr>
              <w:t>Trình bày được nội dung về t</w:t>
            </w:r>
            <w:r w:rsidRPr="00114FEB">
              <w:rPr>
                <w:sz w:val="24"/>
                <w:szCs w:val="24"/>
              </w:rPr>
              <w:t>ài liệu phục vụ bảo trì công trình xây dựng</w:t>
            </w:r>
          </w:p>
        </w:tc>
        <w:tc>
          <w:tcPr>
            <w:tcW w:w="851" w:type="dxa"/>
            <w:vAlign w:val="center"/>
          </w:tcPr>
          <w:p w14:paraId="49B533FB" w14:textId="77777777" w:rsidR="00F16D7F" w:rsidRPr="00DD63DC" w:rsidRDefault="00F16D7F" w:rsidP="00F16D7F">
            <w:pPr>
              <w:jc w:val="center"/>
              <w:rPr>
                <w:sz w:val="24"/>
                <w:szCs w:val="24"/>
              </w:rPr>
            </w:pPr>
            <w:r>
              <w:rPr>
                <w:sz w:val="24"/>
                <w:szCs w:val="24"/>
              </w:rPr>
              <w:t>0,5</w:t>
            </w:r>
          </w:p>
        </w:tc>
        <w:tc>
          <w:tcPr>
            <w:tcW w:w="992" w:type="dxa"/>
            <w:vAlign w:val="center"/>
          </w:tcPr>
          <w:p w14:paraId="47980477" w14:textId="77777777" w:rsidR="00F16D7F" w:rsidRPr="00DD63DC" w:rsidRDefault="00F16D7F" w:rsidP="00F16D7F">
            <w:pPr>
              <w:rPr>
                <w:sz w:val="24"/>
                <w:szCs w:val="24"/>
              </w:rPr>
            </w:pPr>
          </w:p>
        </w:tc>
      </w:tr>
      <w:tr w:rsidR="00F16D7F" w:rsidRPr="00DD63DC" w14:paraId="57A895B0" w14:textId="77777777" w:rsidTr="00B7259B">
        <w:tc>
          <w:tcPr>
            <w:tcW w:w="837" w:type="dxa"/>
            <w:vMerge/>
            <w:vAlign w:val="center"/>
          </w:tcPr>
          <w:p w14:paraId="72D7002E" w14:textId="77777777" w:rsidR="00F16D7F" w:rsidRPr="00DD63DC" w:rsidRDefault="00F16D7F" w:rsidP="00F16D7F">
            <w:pPr>
              <w:jc w:val="center"/>
              <w:rPr>
                <w:sz w:val="24"/>
                <w:szCs w:val="24"/>
              </w:rPr>
            </w:pPr>
          </w:p>
        </w:tc>
        <w:tc>
          <w:tcPr>
            <w:tcW w:w="426" w:type="dxa"/>
            <w:vAlign w:val="center"/>
          </w:tcPr>
          <w:p w14:paraId="3D2ED328" w14:textId="77777777" w:rsidR="00F16D7F" w:rsidRPr="00DD63DC" w:rsidRDefault="00F16D7F" w:rsidP="00F16D7F">
            <w:pPr>
              <w:jc w:val="center"/>
              <w:rPr>
                <w:sz w:val="24"/>
                <w:szCs w:val="24"/>
              </w:rPr>
            </w:pPr>
            <w:r>
              <w:rPr>
                <w:sz w:val="24"/>
                <w:szCs w:val="24"/>
              </w:rPr>
              <w:t>3</w:t>
            </w:r>
          </w:p>
        </w:tc>
        <w:tc>
          <w:tcPr>
            <w:tcW w:w="7087" w:type="dxa"/>
            <w:vAlign w:val="center"/>
          </w:tcPr>
          <w:p w14:paraId="4867757B" w14:textId="77777777" w:rsidR="00F16D7F" w:rsidRPr="00DD63DC" w:rsidRDefault="00F16D7F" w:rsidP="00F16D7F">
            <w:pPr>
              <w:rPr>
                <w:sz w:val="24"/>
                <w:szCs w:val="24"/>
              </w:rPr>
            </w:pPr>
            <w:r>
              <w:rPr>
                <w:sz w:val="24"/>
                <w:szCs w:val="24"/>
              </w:rPr>
              <w:t>Liệt kê được các nội dung trong h</w:t>
            </w:r>
            <w:r w:rsidRPr="00114FEB">
              <w:rPr>
                <w:sz w:val="24"/>
                <w:szCs w:val="24"/>
              </w:rPr>
              <w:t>ồ sơ bảo trì công trình xây dựng</w:t>
            </w:r>
          </w:p>
        </w:tc>
        <w:tc>
          <w:tcPr>
            <w:tcW w:w="851" w:type="dxa"/>
            <w:vAlign w:val="center"/>
          </w:tcPr>
          <w:p w14:paraId="4412C241" w14:textId="77777777" w:rsidR="00F16D7F" w:rsidRPr="00DD63DC" w:rsidRDefault="00F16D7F" w:rsidP="00F16D7F">
            <w:pPr>
              <w:jc w:val="center"/>
              <w:rPr>
                <w:sz w:val="24"/>
                <w:szCs w:val="24"/>
              </w:rPr>
            </w:pPr>
            <w:r>
              <w:rPr>
                <w:sz w:val="24"/>
                <w:szCs w:val="24"/>
              </w:rPr>
              <w:t>0,5</w:t>
            </w:r>
          </w:p>
        </w:tc>
        <w:tc>
          <w:tcPr>
            <w:tcW w:w="992" w:type="dxa"/>
            <w:vAlign w:val="center"/>
          </w:tcPr>
          <w:p w14:paraId="1EB317E6" w14:textId="77777777" w:rsidR="00F16D7F" w:rsidRPr="00DD63DC" w:rsidRDefault="00F16D7F" w:rsidP="00F16D7F">
            <w:pPr>
              <w:rPr>
                <w:sz w:val="24"/>
                <w:szCs w:val="24"/>
              </w:rPr>
            </w:pPr>
          </w:p>
        </w:tc>
      </w:tr>
      <w:tr w:rsidR="00F16D7F" w:rsidRPr="00DD63DC" w14:paraId="2CE01FCA" w14:textId="77777777" w:rsidTr="00B7259B">
        <w:tc>
          <w:tcPr>
            <w:tcW w:w="837" w:type="dxa"/>
            <w:vMerge/>
            <w:vAlign w:val="center"/>
          </w:tcPr>
          <w:p w14:paraId="7983778C" w14:textId="77777777" w:rsidR="00F16D7F" w:rsidRPr="00DD63DC" w:rsidRDefault="00F16D7F" w:rsidP="00F16D7F">
            <w:pPr>
              <w:jc w:val="center"/>
              <w:rPr>
                <w:sz w:val="24"/>
                <w:szCs w:val="24"/>
              </w:rPr>
            </w:pPr>
          </w:p>
        </w:tc>
        <w:tc>
          <w:tcPr>
            <w:tcW w:w="426" w:type="dxa"/>
            <w:vAlign w:val="center"/>
          </w:tcPr>
          <w:p w14:paraId="438E244E" w14:textId="77777777" w:rsidR="00F16D7F" w:rsidRPr="00DD63DC" w:rsidRDefault="00F16D7F" w:rsidP="00F16D7F">
            <w:pPr>
              <w:jc w:val="center"/>
              <w:rPr>
                <w:sz w:val="24"/>
                <w:szCs w:val="24"/>
              </w:rPr>
            </w:pPr>
          </w:p>
        </w:tc>
        <w:tc>
          <w:tcPr>
            <w:tcW w:w="7087" w:type="dxa"/>
            <w:vAlign w:val="center"/>
          </w:tcPr>
          <w:p w14:paraId="3F139449" w14:textId="77777777" w:rsidR="00F16D7F" w:rsidRPr="00DD63DC" w:rsidRDefault="00F16D7F" w:rsidP="00F16D7F">
            <w:pPr>
              <w:jc w:val="center"/>
              <w:rPr>
                <w:sz w:val="24"/>
                <w:szCs w:val="24"/>
              </w:rPr>
            </w:pPr>
            <w:r w:rsidRPr="00DD63DC">
              <w:rPr>
                <w:b/>
                <w:bCs/>
                <w:sz w:val="24"/>
                <w:szCs w:val="24"/>
              </w:rPr>
              <w:t xml:space="preserve">Điểm Câu </w:t>
            </w:r>
            <w:r>
              <w:rPr>
                <w:b/>
                <w:bCs/>
                <w:sz w:val="24"/>
                <w:szCs w:val="24"/>
              </w:rPr>
              <w:t>3</w:t>
            </w:r>
          </w:p>
        </w:tc>
        <w:tc>
          <w:tcPr>
            <w:tcW w:w="851" w:type="dxa"/>
            <w:vAlign w:val="center"/>
          </w:tcPr>
          <w:p w14:paraId="6D2C8717" w14:textId="77777777" w:rsidR="00F16D7F" w:rsidRPr="00077109" w:rsidRDefault="00F16D7F" w:rsidP="00F16D7F">
            <w:pPr>
              <w:jc w:val="center"/>
              <w:rPr>
                <w:b/>
                <w:bCs/>
                <w:sz w:val="24"/>
                <w:szCs w:val="24"/>
              </w:rPr>
            </w:pPr>
            <w:r w:rsidRPr="00077109">
              <w:rPr>
                <w:b/>
                <w:bCs/>
                <w:sz w:val="24"/>
                <w:szCs w:val="24"/>
              </w:rPr>
              <w:t>3,0</w:t>
            </w:r>
          </w:p>
        </w:tc>
        <w:tc>
          <w:tcPr>
            <w:tcW w:w="992" w:type="dxa"/>
            <w:vAlign w:val="center"/>
          </w:tcPr>
          <w:p w14:paraId="60475DA3" w14:textId="77777777" w:rsidR="00F16D7F" w:rsidRPr="00DD63DC" w:rsidRDefault="00F16D7F" w:rsidP="00F16D7F">
            <w:pPr>
              <w:rPr>
                <w:sz w:val="24"/>
                <w:szCs w:val="24"/>
              </w:rPr>
            </w:pPr>
          </w:p>
        </w:tc>
      </w:tr>
      <w:tr w:rsidR="003F229C" w:rsidRPr="00DD63DC" w14:paraId="110B9A0D" w14:textId="77777777" w:rsidTr="00B7259B">
        <w:tc>
          <w:tcPr>
            <w:tcW w:w="837" w:type="dxa"/>
            <w:vMerge w:val="restart"/>
            <w:vAlign w:val="center"/>
          </w:tcPr>
          <w:p w14:paraId="2D305F9A" w14:textId="5352F9C6" w:rsidR="003F229C" w:rsidRPr="00B7259B" w:rsidRDefault="003F229C" w:rsidP="00F1559F">
            <w:pPr>
              <w:jc w:val="center"/>
              <w:rPr>
                <w:b/>
                <w:bCs/>
                <w:sz w:val="24"/>
                <w:szCs w:val="24"/>
              </w:rPr>
            </w:pPr>
            <w:bookmarkStart w:id="2" w:name="_GoBack" w:colFirst="0" w:colLast="0"/>
            <w:r w:rsidRPr="00B7259B">
              <w:rPr>
                <w:b/>
                <w:bCs/>
                <w:sz w:val="24"/>
                <w:szCs w:val="24"/>
              </w:rPr>
              <w:lastRenderedPageBreak/>
              <w:t>Câu 4</w:t>
            </w:r>
          </w:p>
        </w:tc>
        <w:tc>
          <w:tcPr>
            <w:tcW w:w="426" w:type="dxa"/>
            <w:vAlign w:val="center"/>
          </w:tcPr>
          <w:p w14:paraId="33D05AE8" w14:textId="77777777" w:rsidR="003F229C" w:rsidRPr="00DD63DC" w:rsidRDefault="003F229C" w:rsidP="00F1559F">
            <w:pPr>
              <w:jc w:val="center"/>
              <w:rPr>
                <w:sz w:val="24"/>
                <w:szCs w:val="24"/>
              </w:rPr>
            </w:pPr>
            <w:r>
              <w:rPr>
                <w:sz w:val="24"/>
                <w:szCs w:val="24"/>
              </w:rPr>
              <w:t>1</w:t>
            </w:r>
          </w:p>
        </w:tc>
        <w:tc>
          <w:tcPr>
            <w:tcW w:w="7087" w:type="dxa"/>
            <w:vAlign w:val="center"/>
          </w:tcPr>
          <w:p w14:paraId="5B3C4674" w14:textId="70190F3A" w:rsidR="003F229C" w:rsidRPr="00DD63DC" w:rsidRDefault="003F229C" w:rsidP="00F1559F">
            <w:pPr>
              <w:rPr>
                <w:sz w:val="24"/>
                <w:szCs w:val="24"/>
              </w:rPr>
            </w:pPr>
            <w:r>
              <w:rPr>
                <w:sz w:val="24"/>
                <w:szCs w:val="24"/>
              </w:rPr>
              <w:t>Liệt kê được các các nguyên tắc QLCL của ISO</w:t>
            </w:r>
          </w:p>
        </w:tc>
        <w:tc>
          <w:tcPr>
            <w:tcW w:w="851" w:type="dxa"/>
            <w:vAlign w:val="center"/>
          </w:tcPr>
          <w:p w14:paraId="3267B79E" w14:textId="546D81A5" w:rsidR="003F229C" w:rsidRPr="00DD63DC" w:rsidRDefault="003F229C" w:rsidP="00F1559F">
            <w:pPr>
              <w:jc w:val="center"/>
              <w:rPr>
                <w:sz w:val="24"/>
                <w:szCs w:val="24"/>
              </w:rPr>
            </w:pPr>
            <w:r>
              <w:rPr>
                <w:sz w:val="24"/>
                <w:szCs w:val="24"/>
              </w:rPr>
              <w:t>0,5</w:t>
            </w:r>
          </w:p>
        </w:tc>
        <w:tc>
          <w:tcPr>
            <w:tcW w:w="992" w:type="dxa"/>
            <w:vAlign w:val="center"/>
          </w:tcPr>
          <w:p w14:paraId="4FFBFC51" w14:textId="77777777" w:rsidR="003F229C" w:rsidRPr="00DD63DC" w:rsidRDefault="003F229C" w:rsidP="00F1559F">
            <w:pPr>
              <w:rPr>
                <w:sz w:val="24"/>
                <w:szCs w:val="24"/>
              </w:rPr>
            </w:pPr>
          </w:p>
        </w:tc>
      </w:tr>
      <w:bookmarkEnd w:id="2"/>
      <w:tr w:rsidR="003F229C" w:rsidRPr="00DD63DC" w14:paraId="67F6D27C" w14:textId="77777777" w:rsidTr="00B7259B">
        <w:tc>
          <w:tcPr>
            <w:tcW w:w="837" w:type="dxa"/>
            <w:vMerge/>
            <w:vAlign w:val="center"/>
          </w:tcPr>
          <w:p w14:paraId="0521AA69" w14:textId="77777777" w:rsidR="003F229C" w:rsidRDefault="003F229C" w:rsidP="00F1559F">
            <w:pPr>
              <w:jc w:val="center"/>
              <w:rPr>
                <w:sz w:val="24"/>
                <w:szCs w:val="24"/>
              </w:rPr>
            </w:pPr>
          </w:p>
        </w:tc>
        <w:tc>
          <w:tcPr>
            <w:tcW w:w="426" w:type="dxa"/>
            <w:vAlign w:val="center"/>
          </w:tcPr>
          <w:p w14:paraId="77932EC5" w14:textId="77777777" w:rsidR="003F229C" w:rsidRDefault="003F229C" w:rsidP="00F1559F">
            <w:pPr>
              <w:jc w:val="center"/>
              <w:rPr>
                <w:sz w:val="24"/>
                <w:szCs w:val="24"/>
              </w:rPr>
            </w:pPr>
            <w:r>
              <w:rPr>
                <w:sz w:val="24"/>
                <w:szCs w:val="24"/>
              </w:rPr>
              <w:t>2</w:t>
            </w:r>
          </w:p>
        </w:tc>
        <w:tc>
          <w:tcPr>
            <w:tcW w:w="7087" w:type="dxa"/>
            <w:vAlign w:val="center"/>
          </w:tcPr>
          <w:p w14:paraId="64763759" w14:textId="6D1C975A" w:rsidR="003F229C" w:rsidRDefault="003F229C" w:rsidP="00F1559F">
            <w:pPr>
              <w:rPr>
                <w:sz w:val="24"/>
                <w:szCs w:val="24"/>
              </w:rPr>
            </w:pPr>
            <w:r>
              <w:rPr>
                <w:sz w:val="24"/>
                <w:szCs w:val="24"/>
              </w:rPr>
              <w:t>Trình bày được các lợi ích chính tiềm ẩn cho các nguyên tắc trong Ý 1</w:t>
            </w:r>
          </w:p>
        </w:tc>
        <w:tc>
          <w:tcPr>
            <w:tcW w:w="851" w:type="dxa"/>
            <w:vAlign w:val="center"/>
          </w:tcPr>
          <w:p w14:paraId="26362DDF" w14:textId="4F5DE42B" w:rsidR="003F229C" w:rsidRPr="00DD63DC" w:rsidRDefault="003F229C" w:rsidP="00F1559F">
            <w:pPr>
              <w:jc w:val="center"/>
              <w:rPr>
                <w:sz w:val="24"/>
                <w:szCs w:val="24"/>
              </w:rPr>
            </w:pPr>
            <w:r>
              <w:rPr>
                <w:sz w:val="24"/>
                <w:szCs w:val="24"/>
              </w:rPr>
              <w:t>1,5</w:t>
            </w:r>
          </w:p>
        </w:tc>
        <w:tc>
          <w:tcPr>
            <w:tcW w:w="992" w:type="dxa"/>
            <w:vAlign w:val="center"/>
          </w:tcPr>
          <w:p w14:paraId="078A8401" w14:textId="77777777" w:rsidR="003F229C" w:rsidRPr="00DD63DC" w:rsidRDefault="003F229C" w:rsidP="00F1559F">
            <w:pPr>
              <w:rPr>
                <w:sz w:val="24"/>
                <w:szCs w:val="24"/>
              </w:rPr>
            </w:pPr>
          </w:p>
        </w:tc>
      </w:tr>
      <w:tr w:rsidR="003F229C" w:rsidRPr="00DD63DC" w14:paraId="2C565841" w14:textId="77777777" w:rsidTr="00B7259B">
        <w:tc>
          <w:tcPr>
            <w:tcW w:w="837" w:type="dxa"/>
            <w:vMerge/>
            <w:vAlign w:val="center"/>
          </w:tcPr>
          <w:p w14:paraId="02F5BAC3" w14:textId="77777777" w:rsidR="003F229C" w:rsidRDefault="003F229C" w:rsidP="00F16D7F">
            <w:pPr>
              <w:jc w:val="center"/>
              <w:rPr>
                <w:sz w:val="24"/>
                <w:szCs w:val="24"/>
              </w:rPr>
            </w:pPr>
          </w:p>
        </w:tc>
        <w:tc>
          <w:tcPr>
            <w:tcW w:w="426" w:type="dxa"/>
            <w:vAlign w:val="center"/>
          </w:tcPr>
          <w:p w14:paraId="280A8AE8" w14:textId="77777777" w:rsidR="003F229C" w:rsidRPr="00DD63DC" w:rsidRDefault="003F229C" w:rsidP="00F16D7F">
            <w:pPr>
              <w:jc w:val="center"/>
              <w:rPr>
                <w:sz w:val="24"/>
                <w:szCs w:val="24"/>
              </w:rPr>
            </w:pPr>
          </w:p>
        </w:tc>
        <w:tc>
          <w:tcPr>
            <w:tcW w:w="7087" w:type="dxa"/>
            <w:vAlign w:val="center"/>
          </w:tcPr>
          <w:p w14:paraId="377FA560" w14:textId="77777777" w:rsidR="003F229C" w:rsidRPr="00DD63DC" w:rsidRDefault="003F229C" w:rsidP="00F16D7F">
            <w:pPr>
              <w:jc w:val="center"/>
              <w:rPr>
                <w:sz w:val="24"/>
                <w:szCs w:val="24"/>
              </w:rPr>
            </w:pPr>
            <w:r w:rsidRPr="00DD63DC">
              <w:rPr>
                <w:b/>
                <w:bCs/>
                <w:sz w:val="24"/>
                <w:szCs w:val="24"/>
              </w:rPr>
              <w:t xml:space="preserve">Điểm Câu </w:t>
            </w:r>
            <w:r>
              <w:rPr>
                <w:b/>
                <w:bCs/>
                <w:sz w:val="24"/>
                <w:szCs w:val="24"/>
              </w:rPr>
              <w:t>4</w:t>
            </w:r>
          </w:p>
        </w:tc>
        <w:tc>
          <w:tcPr>
            <w:tcW w:w="851" w:type="dxa"/>
            <w:vAlign w:val="center"/>
          </w:tcPr>
          <w:p w14:paraId="36F81C1B" w14:textId="77777777" w:rsidR="003F229C" w:rsidRPr="00077109" w:rsidRDefault="003F229C" w:rsidP="00F16D7F">
            <w:pPr>
              <w:jc w:val="center"/>
              <w:rPr>
                <w:b/>
                <w:bCs/>
                <w:sz w:val="24"/>
                <w:szCs w:val="24"/>
              </w:rPr>
            </w:pPr>
            <w:r w:rsidRPr="00077109">
              <w:rPr>
                <w:b/>
                <w:bCs/>
                <w:sz w:val="24"/>
                <w:szCs w:val="24"/>
              </w:rPr>
              <w:t>2,0</w:t>
            </w:r>
          </w:p>
        </w:tc>
        <w:tc>
          <w:tcPr>
            <w:tcW w:w="992" w:type="dxa"/>
            <w:vAlign w:val="center"/>
          </w:tcPr>
          <w:p w14:paraId="675B158B" w14:textId="77777777" w:rsidR="003F229C" w:rsidRPr="00DD63DC" w:rsidRDefault="003F229C" w:rsidP="00F16D7F">
            <w:pPr>
              <w:rPr>
                <w:sz w:val="24"/>
                <w:szCs w:val="24"/>
              </w:rPr>
            </w:pPr>
          </w:p>
        </w:tc>
      </w:tr>
      <w:tr w:rsidR="00F16D7F" w:rsidRPr="00DD63DC" w14:paraId="473ACAD2" w14:textId="77777777" w:rsidTr="00B7259B">
        <w:tc>
          <w:tcPr>
            <w:tcW w:w="8350" w:type="dxa"/>
            <w:gridSpan w:val="3"/>
            <w:vAlign w:val="center"/>
          </w:tcPr>
          <w:p w14:paraId="07847887" w14:textId="77777777" w:rsidR="00F16D7F" w:rsidRPr="00DD63DC" w:rsidRDefault="00F16D7F" w:rsidP="00F16D7F">
            <w:pPr>
              <w:spacing w:before="60" w:after="60"/>
              <w:jc w:val="center"/>
              <w:rPr>
                <w:b/>
                <w:bCs/>
                <w:sz w:val="24"/>
                <w:szCs w:val="24"/>
                <w:lang w:val="vi-VN"/>
              </w:rPr>
            </w:pPr>
            <w:r w:rsidRPr="00DD63DC">
              <w:rPr>
                <w:b/>
                <w:bCs/>
                <w:sz w:val="24"/>
                <w:szCs w:val="24"/>
              </w:rPr>
              <w:t>Tổng Điểm Toàn Bài (Câu 1+2+3</w:t>
            </w:r>
            <w:r>
              <w:rPr>
                <w:b/>
                <w:bCs/>
                <w:sz w:val="24"/>
                <w:szCs w:val="24"/>
              </w:rPr>
              <w:t>+4</w:t>
            </w:r>
            <w:r w:rsidRPr="00DD63DC">
              <w:rPr>
                <w:b/>
                <w:bCs/>
                <w:sz w:val="24"/>
                <w:szCs w:val="24"/>
              </w:rPr>
              <w:t>)</w:t>
            </w:r>
          </w:p>
        </w:tc>
        <w:tc>
          <w:tcPr>
            <w:tcW w:w="851" w:type="dxa"/>
            <w:vAlign w:val="center"/>
          </w:tcPr>
          <w:p w14:paraId="00108E64" w14:textId="77777777" w:rsidR="00F16D7F" w:rsidRPr="00DD63DC" w:rsidRDefault="00F16D7F" w:rsidP="00F16D7F">
            <w:pPr>
              <w:jc w:val="center"/>
              <w:rPr>
                <w:b/>
                <w:bCs/>
                <w:sz w:val="24"/>
                <w:szCs w:val="24"/>
              </w:rPr>
            </w:pPr>
            <w:r w:rsidRPr="00DD63DC">
              <w:rPr>
                <w:b/>
                <w:bCs/>
                <w:sz w:val="24"/>
                <w:szCs w:val="24"/>
              </w:rPr>
              <w:t>10</w:t>
            </w:r>
            <w:r>
              <w:rPr>
                <w:b/>
                <w:bCs/>
                <w:sz w:val="24"/>
                <w:szCs w:val="24"/>
              </w:rPr>
              <w:t>,</w:t>
            </w:r>
            <w:r w:rsidRPr="00DD63DC">
              <w:rPr>
                <w:b/>
                <w:bCs/>
                <w:sz w:val="24"/>
                <w:szCs w:val="24"/>
              </w:rPr>
              <w:t>0</w:t>
            </w:r>
          </w:p>
        </w:tc>
        <w:tc>
          <w:tcPr>
            <w:tcW w:w="992" w:type="dxa"/>
            <w:vAlign w:val="center"/>
          </w:tcPr>
          <w:p w14:paraId="16334069" w14:textId="77777777" w:rsidR="00F16D7F" w:rsidRPr="00DD63DC" w:rsidRDefault="00F16D7F" w:rsidP="00F16D7F">
            <w:pPr>
              <w:jc w:val="center"/>
              <w:rPr>
                <w:b/>
                <w:bCs/>
                <w:sz w:val="24"/>
                <w:szCs w:val="24"/>
              </w:rPr>
            </w:pPr>
          </w:p>
        </w:tc>
      </w:tr>
    </w:tbl>
    <w:p w14:paraId="351CF1D0" w14:textId="77777777" w:rsidR="00F16D7F" w:rsidRPr="005E150B" w:rsidRDefault="00F16D7F" w:rsidP="00AD6979">
      <w:pPr>
        <w:jc w:val="center"/>
        <w:rPr>
          <w:b/>
          <w:szCs w:val="26"/>
        </w:rPr>
      </w:pPr>
    </w:p>
    <w:bookmarkEnd w:id="1"/>
    <w:p w14:paraId="6BBA48BD" w14:textId="77777777" w:rsidR="00AD6979" w:rsidRDefault="00AD6979" w:rsidP="002D2854">
      <w:pPr>
        <w:rPr>
          <w:b/>
          <w:color w:val="FF0000"/>
          <w:szCs w:val="26"/>
        </w:rPr>
      </w:pPr>
    </w:p>
    <w:p w14:paraId="5682C729" w14:textId="103289C3" w:rsidR="00F1559F" w:rsidRPr="00F1559F" w:rsidRDefault="008E348E" w:rsidP="00F1559F">
      <w:pPr>
        <w:tabs>
          <w:tab w:val="center" w:pos="2268"/>
          <w:tab w:val="center" w:pos="6804"/>
        </w:tabs>
        <w:spacing w:after="120"/>
        <w:rPr>
          <w:i/>
          <w:iCs/>
        </w:rPr>
      </w:pPr>
      <w:r>
        <w:rPr>
          <w:i/>
          <w:iCs/>
        </w:rPr>
        <w:tab/>
      </w:r>
      <w:r>
        <w:rPr>
          <w:i/>
          <w:iCs/>
        </w:rPr>
        <w:tab/>
      </w:r>
      <w:r w:rsidRPr="008E348E">
        <w:rPr>
          <w:i/>
          <w:iCs/>
        </w:rPr>
        <w:t xml:space="preserve">TP. Hồ Chí Minh, ngày </w:t>
      </w:r>
      <w:r w:rsidR="00F1559F">
        <w:rPr>
          <w:i/>
          <w:iCs/>
        </w:rPr>
        <w:t>05</w:t>
      </w:r>
      <w:r w:rsidRPr="008E348E">
        <w:rPr>
          <w:i/>
          <w:iCs/>
        </w:rPr>
        <w:t xml:space="preserve"> th</w:t>
      </w:r>
      <w:r w:rsidR="00A32F03">
        <w:rPr>
          <w:i/>
          <w:iCs/>
        </w:rPr>
        <w:t>á</w:t>
      </w:r>
      <w:r w:rsidRPr="008E348E">
        <w:rPr>
          <w:i/>
          <w:iCs/>
        </w:rPr>
        <w:t xml:space="preserve">ng </w:t>
      </w:r>
      <w:r w:rsidR="00F1559F">
        <w:rPr>
          <w:i/>
          <w:iCs/>
        </w:rPr>
        <w:t>11</w:t>
      </w:r>
      <w:r w:rsidRPr="008E348E">
        <w:rPr>
          <w:i/>
          <w:iCs/>
        </w:rPr>
        <w:t xml:space="preserve"> năm 202</w:t>
      </w:r>
      <w:r w:rsidR="0029048D">
        <w:rPr>
          <w:i/>
          <w:iCs/>
        </w:rPr>
        <w:t>4</w:t>
      </w:r>
    </w:p>
    <w:tbl>
      <w:tblPr>
        <w:tblW w:w="9639" w:type="dxa"/>
        <w:tblInd w:w="-5" w:type="dxa"/>
        <w:tblLook w:val="04A0" w:firstRow="1" w:lastRow="0" w:firstColumn="1" w:lastColumn="0" w:noHBand="0" w:noVBand="1"/>
      </w:tblPr>
      <w:tblGrid>
        <w:gridCol w:w="4253"/>
        <w:gridCol w:w="5386"/>
      </w:tblGrid>
      <w:tr w:rsidR="00F1559F" w:rsidRPr="00D372EC" w14:paraId="382A76FE" w14:textId="77777777" w:rsidTr="00182E25">
        <w:trPr>
          <w:trHeight w:val="1296"/>
        </w:trPr>
        <w:tc>
          <w:tcPr>
            <w:tcW w:w="4253" w:type="dxa"/>
          </w:tcPr>
          <w:p w14:paraId="37A408B7" w14:textId="4D253220" w:rsidR="00F1559F" w:rsidRPr="00D372EC" w:rsidRDefault="00F1559F" w:rsidP="00CE1319">
            <w:pPr>
              <w:spacing w:line="312" w:lineRule="auto"/>
              <w:jc w:val="center"/>
              <w:rPr>
                <w:b/>
                <w:bCs/>
                <w:szCs w:val="24"/>
              </w:rPr>
            </w:pPr>
            <w:r w:rsidRPr="00D372EC">
              <w:rPr>
                <w:b/>
                <w:bCs/>
                <w:szCs w:val="24"/>
              </w:rPr>
              <w:t>Người duyệt đề</w:t>
            </w:r>
          </w:p>
          <w:p w14:paraId="2AEF355D" w14:textId="77777777" w:rsidR="00F1559F" w:rsidRPr="00D372EC" w:rsidRDefault="00F1559F" w:rsidP="00CE1319">
            <w:pPr>
              <w:spacing w:line="312" w:lineRule="auto"/>
              <w:jc w:val="center"/>
              <w:rPr>
                <w:b/>
                <w:i/>
                <w:iCs/>
                <w:szCs w:val="24"/>
              </w:rPr>
            </w:pPr>
          </w:p>
          <w:p w14:paraId="35DF054E" w14:textId="77777777" w:rsidR="00F1559F" w:rsidRDefault="00F1559F" w:rsidP="00CE1319">
            <w:pPr>
              <w:spacing w:line="312" w:lineRule="auto"/>
              <w:jc w:val="center"/>
              <w:rPr>
                <w:b/>
                <w:i/>
                <w:iCs/>
                <w:szCs w:val="24"/>
              </w:rPr>
            </w:pPr>
          </w:p>
          <w:p w14:paraId="47DB56FB" w14:textId="77777777" w:rsidR="00F1559F" w:rsidRPr="00D372EC" w:rsidRDefault="00F1559F" w:rsidP="00CE1319">
            <w:pPr>
              <w:spacing w:line="312" w:lineRule="auto"/>
              <w:jc w:val="center"/>
              <w:rPr>
                <w:b/>
                <w:i/>
                <w:iCs/>
                <w:szCs w:val="24"/>
              </w:rPr>
            </w:pPr>
          </w:p>
          <w:p w14:paraId="44A4A643" w14:textId="77777777" w:rsidR="00F1559F" w:rsidRPr="00D372EC" w:rsidRDefault="00F1559F" w:rsidP="00CE1319">
            <w:pPr>
              <w:spacing w:line="312" w:lineRule="auto"/>
              <w:jc w:val="center"/>
              <w:rPr>
                <w:b/>
                <w:szCs w:val="24"/>
              </w:rPr>
            </w:pPr>
            <w:r>
              <w:rPr>
                <w:b/>
                <w:bCs/>
                <w:szCs w:val="24"/>
              </w:rPr>
              <w:t>PGS.TS. Ngô Quang Tường</w:t>
            </w:r>
          </w:p>
        </w:tc>
        <w:tc>
          <w:tcPr>
            <w:tcW w:w="5386" w:type="dxa"/>
            <w:hideMark/>
          </w:tcPr>
          <w:p w14:paraId="2616A020" w14:textId="690E997C" w:rsidR="00F1559F" w:rsidRPr="00D372EC" w:rsidRDefault="00F1559F" w:rsidP="00CE1319">
            <w:pPr>
              <w:spacing w:line="312" w:lineRule="auto"/>
              <w:jc w:val="center"/>
              <w:rPr>
                <w:b/>
                <w:bCs/>
                <w:szCs w:val="24"/>
              </w:rPr>
            </w:pPr>
            <w:r w:rsidRPr="00D372EC">
              <w:rPr>
                <w:b/>
                <w:bCs/>
                <w:szCs w:val="24"/>
              </w:rPr>
              <w:t>Giảng viên ra đề</w:t>
            </w:r>
          </w:p>
          <w:p w14:paraId="4D09BCC6" w14:textId="77777777" w:rsidR="00F1559F" w:rsidRDefault="00F1559F" w:rsidP="00CE1319">
            <w:pPr>
              <w:spacing w:line="312" w:lineRule="auto"/>
              <w:jc w:val="center"/>
              <w:rPr>
                <w:b/>
                <w:bCs/>
                <w:szCs w:val="24"/>
                <w:lang w:val="en-GB"/>
              </w:rPr>
            </w:pPr>
            <w:r>
              <w:rPr>
                <w:noProof/>
              </w:rPr>
              <w:drawing>
                <wp:inline distT="0" distB="0" distL="0" distR="0" wp14:anchorId="5023B767" wp14:editId="053FCF0D">
                  <wp:extent cx="1312907" cy="637954"/>
                  <wp:effectExtent l="0" t="0" r="1905"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65082" cy="663306"/>
                          </a:xfrm>
                          <a:prstGeom prst="rect">
                            <a:avLst/>
                          </a:prstGeom>
                          <a:noFill/>
                          <a:ln>
                            <a:noFill/>
                          </a:ln>
                        </pic:spPr>
                      </pic:pic>
                    </a:graphicData>
                  </a:graphic>
                </wp:inline>
              </w:drawing>
            </w:r>
          </w:p>
          <w:p w14:paraId="099BC6E8" w14:textId="77777777" w:rsidR="00F1559F" w:rsidRPr="00D372EC" w:rsidRDefault="00F1559F" w:rsidP="00CE1319">
            <w:pPr>
              <w:spacing w:line="312" w:lineRule="auto"/>
              <w:jc w:val="center"/>
              <w:rPr>
                <w:b/>
                <w:szCs w:val="24"/>
              </w:rPr>
            </w:pPr>
            <w:r>
              <w:rPr>
                <w:b/>
                <w:bCs/>
                <w:szCs w:val="24"/>
                <w:lang w:val="en-GB"/>
              </w:rPr>
              <w:t>T</w:t>
            </w:r>
            <w:r w:rsidRPr="00D372EC">
              <w:rPr>
                <w:b/>
                <w:bCs/>
                <w:szCs w:val="24"/>
                <w:lang w:val="vi-VN"/>
              </w:rPr>
              <w:t>S</w:t>
            </w:r>
            <w:r>
              <w:rPr>
                <w:b/>
                <w:bCs/>
                <w:szCs w:val="24"/>
              </w:rPr>
              <w:t>. Đặng Ngọc Châu</w:t>
            </w:r>
          </w:p>
        </w:tc>
      </w:tr>
    </w:tbl>
    <w:p w14:paraId="69C31635" w14:textId="3BEB8CBB" w:rsidR="008E348E" w:rsidRPr="008E348E" w:rsidRDefault="008E348E" w:rsidP="008E348E">
      <w:pPr>
        <w:tabs>
          <w:tab w:val="center" w:pos="2268"/>
          <w:tab w:val="center" w:pos="6804"/>
        </w:tabs>
        <w:rPr>
          <w:b/>
          <w:bCs/>
        </w:rPr>
      </w:pPr>
    </w:p>
    <w:sectPr w:rsidR="008E348E" w:rsidRPr="008E348E" w:rsidSect="004032DE">
      <w:headerReference w:type="default" r:id="rId8"/>
      <w:footerReference w:type="default" r:id="rId9"/>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81084" w14:textId="77777777" w:rsidR="0066147E" w:rsidRDefault="0066147E" w:rsidP="00AD6979">
      <w:r>
        <w:separator/>
      </w:r>
    </w:p>
  </w:endnote>
  <w:endnote w:type="continuationSeparator" w:id="0">
    <w:p w14:paraId="7AFFB314" w14:textId="77777777" w:rsidR="0066147E" w:rsidRDefault="0066147E" w:rsidP="00AD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621195"/>
      <w:docPartObj>
        <w:docPartGallery w:val="Page Numbers (Bottom of Page)"/>
        <w:docPartUnique/>
      </w:docPartObj>
    </w:sdtPr>
    <w:sdtEndPr/>
    <w:sdtContent>
      <w:sdt>
        <w:sdtPr>
          <w:id w:val="1728636285"/>
          <w:docPartObj>
            <w:docPartGallery w:val="Page Numbers (Top of Page)"/>
            <w:docPartUnique/>
          </w:docPartObj>
        </w:sdtPr>
        <w:sdtEndPr/>
        <w:sdtContent>
          <w:p w14:paraId="0DC9D15D" w14:textId="6920B608" w:rsidR="00AD6979" w:rsidRDefault="00AD6979" w:rsidP="00AD6979">
            <w:pPr>
              <w:pStyle w:val="Footer"/>
              <w:jc w:val="center"/>
            </w:pPr>
            <w:r w:rsidRPr="00AD6979">
              <w:rPr>
                <w:sz w:val="24"/>
                <w:szCs w:val="24"/>
              </w:rPr>
              <w:t xml:space="preserve">Trang </w:t>
            </w:r>
            <w:r w:rsidRPr="00AD6979">
              <w:rPr>
                <w:sz w:val="24"/>
                <w:szCs w:val="24"/>
              </w:rPr>
              <w:fldChar w:fldCharType="begin"/>
            </w:r>
            <w:r w:rsidRPr="00AD6979">
              <w:rPr>
                <w:sz w:val="24"/>
                <w:szCs w:val="24"/>
              </w:rPr>
              <w:instrText xml:space="preserve"> PAGE </w:instrText>
            </w:r>
            <w:r w:rsidRPr="00AD6979">
              <w:rPr>
                <w:sz w:val="24"/>
                <w:szCs w:val="24"/>
              </w:rPr>
              <w:fldChar w:fldCharType="separate"/>
            </w:r>
            <w:r w:rsidRPr="00AD6979">
              <w:rPr>
                <w:noProof/>
                <w:sz w:val="24"/>
                <w:szCs w:val="24"/>
              </w:rPr>
              <w:t>2</w:t>
            </w:r>
            <w:r w:rsidRPr="00AD6979">
              <w:rPr>
                <w:sz w:val="24"/>
                <w:szCs w:val="24"/>
              </w:rPr>
              <w:fldChar w:fldCharType="end"/>
            </w:r>
            <w:r w:rsidRPr="00AD6979">
              <w:rPr>
                <w:sz w:val="24"/>
                <w:szCs w:val="24"/>
              </w:rPr>
              <w:t xml:space="preserve"> / </w:t>
            </w:r>
            <w:r w:rsidRPr="00AD6979">
              <w:rPr>
                <w:sz w:val="24"/>
                <w:szCs w:val="24"/>
              </w:rPr>
              <w:fldChar w:fldCharType="begin"/>
            </w:r>
            <w:r w:rsidRPr="00AD6979">
              <w:rPr>
                <w:sz w:val="24"/>
                <w:szCs w:val="24"/>
              </w:rPr>
              <w:instrText xml:space="preserve"> NUMPAGES  </w:instrText>
            </w:r>
            <w:r w:rsidRPr="00AD6979">
              <w:rPr>
                <w:sz w:val="24"/>
                <w:szCs w:val="24"/>
              </w:rPr>
              <w:fldChar w:fldCharType="separate"/>
            </w:r>
            <w:r w:rsidRPr="00AD6979">
              <w:rPr>
                <w:noProof/>
                <w:sz w:val="24"/>
                <w:szCs w:val="24"/>
              </w:rPr>
              <w:t>2</w:t>
            </w:r>
            <w:r w:rsidRPr="00AD6979">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9FDB7" w14:textId="77777777" w:rsidR="0066147E" w:rsidRDefault="0066147E" w:rsidP="00AD6979">
      <w:r>
        <w:separator/>
      </w:r>
    </w:p>
  </w:footnote>
  <w:footnote w:type="continuationSeparator" w:id="0">
    <w:p w14:paraId="51450928" w14:textId="77777777" w:rsidR="0066147E" w:rsidRDefault="0066147E" w:rsidP="00AD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37DB" w14:textId="39700B9E" w:rsidR="006378B0" w:rsidRDefault="006378B0" w:rsidP="006378B0">
    <w:pPr>
      <w:pStyle w:val="Header"/>
      <w:jc w:val="right"/>
    </w:pPr>
    <w:r>
      <w:t>BM-004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DE"/>
    <w:rsid w:val="000B58A4"/>
    <w:rsid w:val="00122892"/>
    <w:rsid w:val="00182E25"/>
    <w:rsid w:val="001B568B"/>
    <w:rsid w:val="00211935"/>
    <w:rsid w:val="0029048D"/>
    <w:rsid w:val="002D2854"/>
    <w:rsid w:val="002E4975"/>
    <w:rsid w:val="002F2EB6"/>
    <w:rsid w:val="003165E1"/>
    <w:rsid w:val="003A5085"/>
    <w:rsid w:val="003F229C"/>
    <w:rsid w:val="004032DE"/>
    <w:rsid w:val="00433895"/>
    <w:rsid w:val="00493895"/>
    <w:rsid w:val="005D2B75"/>
    <w:rsid w:val="005D4D34"/>
    <w:rsid w:val="00600943"/>
    <w:rsid w:val="0061237F"/>
    <w:rsid w:val="00630B2D"/>
    <w:rsid w:val="006378B0"/>
    <w:rsid w:val="0066147E"/>
    <w:rsid w:val="0067198E"/>
    <w:rsid w:val="006741E6"/>
    <w:rsid w:val="006A1958"/>
    <w:rsid w:val="006F34A6"/>
    <w:rsid w:val="00736E85"/>
    <w:rsid w:val="00781ED8"/>
    <w:rsid w:val="00830635"/>
    <w:rsid w:val="00843958"/>
    <w:rsid w:val="00846F52"/>
    <w:rsid w:val="008E348E"/>
    <w:rsid w:val="00952174"/>
    <w:rsid w:val="0098260F"/>
    <w:rsid w:val="009D6D0C"/>
    <w:rsid w:val="00A14819"/>
    <w:rsid w:val="00A32F03"/>
    <w:rsid w:val="00A61E2B"/>
    <w:rsid w:val="00AD6979"/>
    <w:rsid w:val="00B049A6"/>
    <w:rsid w:val="00B7259B"/>
    <w:rsid w:val="00B9070E"/>
    <w:rsid w:val="00CC379B"/>
    <w:rsid w:val="00CF25A6"/>
    <w:rsid w:val="00DB6C51"/>
    <w:rsid w:val="00E30A80"/>
    <w:rsid w:val="00EB0311"/>
    <w:rsid w:val="00F1559F"/>
    <w:rsid w:val="00F16D7F"/>
    <w:rsid w:val="00FC396C"/>
    <w:rsid w:val="00FE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27B5"/>
  <w15:chartTrackingRefBased/>
  <w15:docId w15:val="{772F3EF9-97B3-4C42-B1FC-EC5A65D7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6"/>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DE"/>
    <w:pPr>
      <w:ind w:left="720"/>
      <w:contextualSpacing/>
    </w:pPr>
  </w:style>
  <w:style w:type="table" w:styleId="TableGrid">
    <w:name w:val="Table Grid"/>
    <w:basedOn w:val="TableNormal"/>
    <w:uiPriority w:val="39"/>
    <w:qFormat/>
    <w:rsid w:val="008E348E"/>
    <w:rPr>
      <w:rFonts w:eastAsiaTheme="minorHAnsi"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
    <w:name w:val="FirstLine"/>
    <w:basedOn w:val="Normal"/>
    <w:uiPriority w:val="99"/>
    <w:rsid w:val="008E348E"/>
    <w:pPr>
      <w:autoSpaceDE w:val="0"/>
      <w:autoSpaceDN w:val="0"/>
      <w:adjustRightInd w:val="0"/>
      <w:spacing w:after="120"/>
      <w:ind w:firstLine="454"/>
      <w:jc w:val="both"/>
    </w:pPr>
    <w:rPr>
      <w:rFonts w:eastAsia="Malgun Gothic" w:cs="Times New Roman"/>
      <w:color w:val="000000"/>
      <w:sz w:val="24"/>
      <w:szCs w:val="24"/>
      <w:lang w:eastAsia="en-US"/>
    </w:rPr>
  </w:style>
  <w:style w:type="character" w:styleId="Hyperlink">
    <w:name w:val="Hyperlink"/>
    <w:basedOn w:val="DefaultParagraphFont"/>
    <w:uiPriority w:val="99"/>
    <w:unhideWhenUsed/>
    <w:rsid w:val="002D2854"/>
    <w:rPr>
      <w:color w:val="0000FF"/>
      <w:u w:val="single"/>
    </w:rPr>
  </w:style>
  <w:style w:type="paragraph" w:styleId="Header">
    <w:name w:val="header"/>
    <w:basedOn w:val="Normal"/>
    <w:link w:val="HeaderChar"/>
    <w:uiPriority w:val="99"/>
    <w:unhideWhenUsed/>
    <w:rsid w:val="00AD6979"/>
    <w:pPr>
      <w:tabs>
        <w:tab w:val="center" w:pos="4680"/>
        <w:tab w:val="right" w:pos="9360"/>
      </w:tabs>
    </w:pPr>
  </w:style>
  <w:style w:type="character" w:customStyle="1" w:styleId="HeaderChar">
    <w:name w:val="Header Char"/>
    <w:basedOn w:val="DefaultParagraphFont"/>
    <w:link w:val="Header"/>
    <w:uiPriority w:val="99"/>
    <w:rsid w:val="00AD6979"/>
  </w:style>
  <w:style w:type="paragraph" w:styleId="Footer">
    <w:name w:val="footer"/>
    <w:basedOn w:val="Normal"/>
    <w:link w:val="FooterChar"/>
    <w:uiPriority w:val="99"/>
    <w:unhideWhenUsed/>
    <w:rsid w:val="00AD6979"/>
    <w:pPr>
      <w:tabs>
        <w:tab w:val="center" w:pos="4680"/>
        <w:tab w:val="right" w:pos="9360"/>
      </w:tabs>
    </w:pPr>
  </w:style>
  <w:style w:type="character" w:customStyle="1" w:styleId="FooterChar">
    <w:name w:val="Footer Char"/>
    <w:basedOn w:val="DefaultParagraphFont"/>
    <w:link w:val="Footer"/>
    <w:uiPriority w:val="99"/>
    <w:rsid w:val="00AD6979"/>
  </w:style>
  <w:style w:type="character" w:customStyle="1" w:styleId="eop">
    <w:name w:val="eop"/>
    <w:basedOn w:val="DefaultParagraphFont"/>
    <w:rsid w:val="00290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ASUS X401A SERIES</cp:lastModifiedBy>
  <cp:revision>22</cp:revision>
  <dcterms:created xsi:type="dcterms:W3CDTF">2023-10-30T03:40:00Z</dcterms:created>
  <dcterms:modified xsi:type="dcterms:W3CDTF">2024-11-05T10:32:00Z</dcterms:modified>
</cp:coreProperties>
</file>